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1ED7" w14:textId="1BF4E9BF" w:rsidR="00BE067B" w:rsidRPr="00EC0A6F" w:rsidRDefault="00BE067B" w:rsidP="00EC0A6F">
      <w:pPr>
        <w:spacing w:after="0"/>
        <w:jc w:val="both"/>
        <w:outlineLvl w:val="1"/>
        <w:rPr>
          <w:rFonts w:ascii="Frutiger LT 45 Light" w:eastAsia="Times New Roman" w:hAnsi="Frutiger LT 45 Light" w:cstheme="minorHAnsi"/>
          <w:b/>
          <w:bCs/>
          <w:color w:val="000000"/>
          <w:sz w:val="21"/>
          <w:szCs w:val="21"/>
          <w:u w:val="single"/>
        </w:rPr>
      </w:pPr>
    </w:p>
    <w:p w14:paraId="1DB81084" w14:textId="71311CBA" w:rsidR="00BE067B" w:rsidRPr="00EC0A6F" w:rsidRDefault="00626395" w:rsidP="00EC0A6F">
      <w:pPr>
        <w:spacing w:after="0"/>
        <w:jc w:val="both"/>
        <w:outlineLvl w:val="1"/>
        <w:rPr>
          <w:rFonts w:ascii="Frutiger LT 45 Light" w:eastAsia="Times New Roman" w:hAnsi="Frutiger LT 45 Light" w:cstheme="minorHAnsi"/>
          <w:b/>
          <w:bCs/>
          <w:color w:val="000000"/>
          <w:sz w:val="21"/>
          <w:szCs w:val="21"/>
          <w:u w:val="single"/>
        </w:rPr>
      </w:pPr>
      <w:r w:rsidRPr="001A2DE0">
        <w:rPr>
          <w:rFonts w:ascii="Frutiger LT 45 Light" w:eastAsia="Times New Roman" w:hAnsi="Frutiger LT 45 Light" w:cstheme="minorHAnsi"/>
          <w:b/>
          <w:bCs/>
          <w:color w:val="000000"/>
          <w:sz w:val="21"/>
          <w:szCs w:val="21"/>
          <w:u w:val="single"/>
        </w:rPr>
        <w:t xml:space="preserve">Firstmonie </w:t>
      </w:r>
      <w:r w:rsidR="00C524C7">
        <w:rPr>
          <w:rFonts w:ascii="Frutiger LT 45 Light" w:eastAsia="Times New Roman" w:hAnsi="Frutiger LT 45 Light" w:cstheme="minorHAnsi"/>
          <w:b/>
          <w:bCs/>
          <w:color w:val="000000"/>
          <w:sz w:val="21"/>
          <w:szCs w:val="21"/>
          <w:u w:val="single"/>
        </w:rPr>
        <w:t>Easter Bonanza</w:t>
      </w:r>
      <w:r w:rsidRPr="00626395">
        <w:rPr>
          <w:rFonts w:ascii="Frutiger LT 45 Light" w:eastAsia="Times New Roman" w:hAnsi="Frutiger LT 45 Light" w:cstheme="minorHAnsi"/>
          <w:b/>
          <w:bCs/>
          <w:color w:val="000000"/>
          <w:sz w:val="21"/>
          <w:szCs w:val="21"/>
          <w:u w:val="single"/>
        </w:rPr>
        <w:t xml:space="preserve"> </w:t>
      </w:r>
      <w:r w:rsidR="00BE067B" w:rsidRPr="00EC0A6F">
        <w:rPr>
          <w:rFonts w:ascii="Frutiger LT 45 Light" w:eastAsia="Times New Roman" w:hAnsi="Frutiger LT 45 Light" w:cstheme="minorHAnsi"/>
          <w:b/>
          <w:bCs/>
          <w:color w:val="000000"/>
          <w:sz w:val="21"/>
          <w:szCs w:val="21"/>
          <w:u w:val="single"/>
        </w:rPr>
        <w:t xml:space="preserve">Terms and Conditions </w:t>
      </w:r>
    </w:p>
    <w:p w14:paraId="084A06F7" w14:textId="77777777" w:rsidR="00192EBF" w:rsidRPr="00EC0A6F" w:rsidRDefault="00192EBF" w:rsidP="00EC0A6F">
      <w:pPr>
        <w:spacing w:after="0"/>
        <w:jc w:val="both"/>
        <w:outlineLvl w:val="1"/>
        <w:rPr>
          <w:rFonts w:ascii="Frutiger LT 45 Light" w:eastAsia="Times New Roman" w:hAnsi="Frutiger LT 45 Light" w:cstheme="minorHAnsi"/>
          <w:b/>
          <w:bCs/>
          <w:color w:val="000000"/>
          <w:sz w:val="21"/>
          <w:szCs w:val="21"/>
          <w:u w:val="single"/>
        </w:rPr>
      </w:pPr>
    </w:p>
    <w:p w14:paraId="10E36DC0" w14:textId="149DD72D" w:rsidR="004A179D" w:rsidRDefault="00A06B0C" w:rsidP="004A179D">
      <w:pPr>
        <w:shd w:val="clear" w:color="auto" w:fill="FFFFFF"/>
        <w:spacing w:after="0"/>
        <w:jc w:val="both"/>
        <w:rPr>
          <w:rFonts w:ascii="Frutiger LT 45 Light" w:eastAsia="Times New Roman" w:hAnsi="Frutiger LT 45 Light" w:cs="Calibri"/>
          <w:color w:val="201F1E"/>
          <w:sz w:val="21"/>
          <w:szCs w:val="21"/>
          <w:bdr w:val="none" w:sz="0" w:space="0" w:color="auto" w:frame="1"/>
        </w:rPr>
      </w:pPr>
      <w:r w:rsidRPr="00EC0A6F">
        <w:rPr>
          <w:rFonts w:ascii="Frutiger LT 45 Light" w:eastAsia="Times New Roman" w:hAnsi="Frutiger LT 45 Light" w:cs="Calibri"/>
          <w:color w:val="201F1E"/>
          <w:sz w:val="21"/>
          <w:szCs w:val="21"/>
          <w:bdr w:val="none" w:sz="0" w:space="0" w:color="auto" w:frame="1"/>
        </w:rPr>
        <w:t xml:space="preserve">The terms and conditions below apply to the Firstmonie </w:t>
      </w:r>
      <w:r w:rsidR="00C524C7">
        <w:rPr>
          <w:rFonts w:ascii="Frutiger LT 45 Light" w:eastAsia="Times New Roman" w:hAnsi="Frutiger LT 45 Light" w:cs="Calibri"/>
          <w:color w:val="201F1E"/>
          <w:sz w:val="21"/>
          <w:szCs w:val="21"/>
          <w:bdr w:val="none" w:sz="0" w:space="0" w:color="auto" w:frame="1"/>
        </w:rPr>
        <w:t>Easter Bonanza</w:t>
      </w:r>
      <w:r w:rsidR="00087B48">
        <w:rPr>
          <w:rFonts w:ascii="Frutiger LT 45 Light" w:eastAsia="Times New Roman" w:hAnsi="Frutiger LT 45 Light" w:cs="Calibri"/>
          <w:color w:val="201F1E"/>
          <w:sz w:val="21"/>
          <w:szCs w:val="21"/>
          <w:bdr w:val="none" w:sz="0" w:space="0" w:color="auto" w:frame="1"/>
        </w:rPr>
        <w:t xml:space="preserve"> (</w:t>
      </w:r>
      <w:r w:rsidR="00215F48">
        <w:rPr>
          <w:rFonts w:ascii="Frutiger LT 45 Light" w:eastAsia="Times New Roman" w:hAnsi="Frutiger LT 45 Light" w:cs="Calibri"/>
          <w:color w:val="201F1E"/>
          <w:sz w:val="21"/>
          <w:szCs w:val="21"/>
          <w:bdr w:val="none" w:sz="0" w:space="0" w:color="auto" w:frame="1"/>
        </w:rPr>
        <w:t>“</w:t>
      </w:r>
      <w:r w:rsidR="00087B48">
        <w:rPr>
          <w:rFonts w:ascii="Frutiger LT 45 Light" w:eastAsia="Times New Roman" w:hAnsi="Frutiger LT 45 Light" w:cs="Calibri"/>
          <w:color w:val="201F1E"/>
          <w:sz w:val="21"/>
          <w:szCs w:val="21"/>
          <w:bdr w:val="none" w:sz="0" w:space="0" w:color="auto" w:frame="1"/>
        </w:rPr>
        <w:t xml:space="preserve">the </w:t>
      </w:r>
      <w:r w:rsidR="00C524C7">
        <w:rPr>
          <w:rFonts w:ascii="Frutiger LT 45 Light" w:eastAsia="Times New Roman" w:hAnsi="Frutiger LT 45 Light" w:cs="Calibri"/>
          <w:color w:val="201F1E"/>
          <w:sz w:val="21"/>
          <w:szCs w:val="21"/>
          <w:bdr w:val="none" w:sz="0" w:space="0" w:color="auto" w:frame="1"/>
        </w:rPr>
        <w:t>Bonanza</w:t>
      </w:r>
      <w:r w:rsidR="00087B48">
        <w:rPr>
          <w:rFonts w:ascii="Frutiger LT 45 Light" w:eastAsia="Times New Roman" w:hAnsi="Frutiger LT 45 Light" w:cs="Calibri"/>
          <w:color w:val="201F1E"/>
          <w:sz w:val="21"/>
          <w:szCs w:val="21"/>
          <w:bdr w:val="none" w:sz="0" w:space="0" w:color="auto" w:frame="1"/>
        </w:rPr>
        <w:t>”)</w:t>
      </w:r>
      <w:r w:rsidRPr="00EC0A6F">
        <w:rPr>
          <w:rFonts w:ascii="Frutiger LT 45 Light" w:eastAsia="Times New Roman" w:hAnsi="Frutiger LT 45 Light" w:cs="Calibri"/>
          <w:color w:val="201F1E"/>
          <w:sz w:val="21"/>
          <w:szCs w:val="21"/>
          <w:bdr w:val="none" w:sz="0" w:space="0" w:color="auto" w:frame="1"/>
        </w:rPr>
        <w:t>.</w:t>
      </w:r>
      <w:r w:rsidR="00C524C7">
        <w:rPr>
          <w:rFonts w:ascii="Frutiger LT 45 Light" w:eastAsia="Times New Roman" w:hAnsi="Frutiger LT 45 Light" w:cstheme="minorHAnsi"/>
          <w:sz w:val="21"/>
          <w:szCs w:val="21"/>
          <w:lang w:val="en"/>
        </w:rPr>
        <w:t xml:space="preserve"> The Bonanza is strictly for Firstmonie Agents who perform </w:t>
      </w:r>
      <w:r w:rsidR="00704406">
        <w:rPr>
          <w:rFonts w:ascii="Frutiger LT 45 Light" w:eastAsia="Times New Roman" w:hAnsi="Frutiger LT 45 Light" w:cstheme="minorHAnsi"/>
          <w:sz w:val="21"/>
          <w:szCs w:val="21"/>
          <w:lang w:val="en"/>
        </w:rPr>
        <w:t>more transactions on the Firstmonie platform.</w:t>
      </w:r>
    </w:p>
    <w:p w14:paraId="7FF60B67" w14:textId="77777777" w:rsidR="004A179D" w:rsidRPr="00E969DE" w:rsidRDefault="004A179D" w:rsidP="004A179D">
      <w:pPr>
        <w:shd w:val="clear" w:color="auto" w:fill="FFFFFF"/>
        <w:spacing w:after="0"/>
        <w:jc w:val="both"/>
        <w:rPr>
          <w:rFonts w:ascii="Frutiger LT 45 Light" w:eastAsia="Times New Roman" w:hAnsi="Frutiger LT 45 Light" w:cs="Calibri"/>
          <w:color w:val="201F1E"/>
          <w:sz w:val="21"/>
          <w:szCs w:val="21"/>
          <w:bdr w:val="none" w:sz="0" w:space="0" w:color="auto" w:frame="1"/>
        </w:rPr>
      </w:pPr>
    </w:p>
    <w:p w14:paraId="5D8F2C7D" w14:textId="558094F3" w:rsidR="00202335" w:rsidRPr="00EC0A6F" w:rsidRDefault="00A06B0C" w:rsidP="00EC0A6F">
      <w:pPr>
        <w:shd w:val="clear" w:color="auto" w:fill="FFFFFF"/>
        <w:spacing w:after="288"/>
        <w:jc w:val="both"/>
        <w:rPr>
          <w:rFonts w:ascii="Frutiger LT 45 Light" w:eastAsia="Times New Roman" w:hAnsi="Frutiger LT 45 Light" w:cs="Calibri"/>
          <w:color w:val="201F1E"/>
          <w:sz w:val="21"/>
          <w:szCs w:val="21"/>
          <w:bdr w:val="none" w:sz="0" w:space="0" w:color="auto" w:frame="1"/>
        </w:rPr>
      </w:pPr>
      <w:r w:rsidRPr="00EC0A6F">
        <w:rPr>
          <w:rFonts w:ascii="Frutiger LT 45 Light" w:eastAsia="Times New Roman" w:hAnsi="Frutiger LT 45 Light" w:cs="Calibri"/>
          <w:color w:val="201F1E"/>
          <w:sz w:val="21"/>
          <w:szCs w:val="21"/>
          <w:bdr w:val="none" w:sz="0" w:space="0" w:color="auto" w:frame="1"/>
        </w:rPr>
        <w:t xml:space="preserve">By participating in the </w:t>
      </w:r>
      <w:r w:rsidR="00C524C7">
        <w:rPr>
          <w:rFonts w:ascii="Frutiger LT 45 Light" w:eastAsia="Times New Roman" w:hAnsi="Frutiger LT 45 Light" w:cs="Calibri"/>
          <w:color w:val="201F1E"/>
          <w:sz w:val="21"/>
          <w:szCs w:val="21"/>
          <w:bdr w:val="none" w:sz="0" w:space="0" w:color="auto" w:frame="1"/>
        </w:rPr>
        <w:t>Bonanza</w:t>
      </w:r>
      <w:r w:rsidRPr="00EC0A6F">
        <w:rPr>
          <w:rFonts w:ascii="Frutiger LT 45 Light" w:eastAsia="Times New Roman" w:hAnsi="Frutiger LT 45 Light" w:cs="Calibri"/>
          <w:color w:val="201F1E"/>
          <w:sz w:val="21"/>
          <w:szCs w:val="21"/>
          <w:bdr w:val="none" w:sz="0" w:space="0" w:color="auto" w:frame="1"/>
        </w:rPr>
        <w:t xml:space="preserve">, </w:t>
      </w:r>
      <w:r w:rsidR="004A179D" w:rsidRPr="002D3D98">
        <w:rPr>
          <w:rFonts w:ascii="Frutiger LT 45 Light" w:eastAsia="Times New Roman" w:hAnsi="Frutiger LT 45 Light" w:cstheme="minorHAnsi"/>
          <w:sz w:val="21"/>
          <w:szCs w:val="21"/>
          <w:lang w:val="en"/>
        </w:rPr>
        <w:t>you confirm that you have read, understood and agree to be bound by the terms and conditions contained herein, and subsequent amendments thereto as well as all applicable laws and regulations now existing or which may hereafter be enacted, issued or enforced.</w:t>
      </w:r>
      <w:r w:rsidR="00E20C02">
        <w:rPr>
          <w:rFonts w:ascii="Frutiger LT 45 Light" w:eastAsia="Times New Roman" w:hAnsi="Frutiger LT 45 Light" w:cstheme="minorHAnsi"/>
          <w:sz w:val="21"/>
          <w:szCs w:val="21"/>
          <w:lang w:val="en"/>
        </w:rPr>
        <w:t xml:space="preserve"> </w:t>
      </w:r>
      <w:r w:rsidR="00E20C02">
        <w:rPr>
          <w:rFonts w:ascii="Frutiger LT 45 Light" w:eastAsia="Times New Roman" w:hAnsi="Frutiger LT 45 Light" w:cs="Calibri"/>
          <w:color w:val="201F1E"/>
          <w:sz w:val="21"/>
          <w:szCs w:val="21"/>
          <w:bdr w:val="none" w:sz="0" w:space="0" w:color="auto" w:frame="1"/>
        </w:rPr>
        <w:t>Y</w:t>
      </w:r>
      <w:r w:rsidRPr="00EC0A6F">
        <w:rPr>
          <w:rFonts w:ascii="Frutiger LT 45 Light" w:eastAsia="Times New Roman" w:hAnsi="Frutiger LT 45 Light" w:cs="Calibri"/>
          <w:color w:val="201F1E"/>
          <w:sz w:val="21"/>
          <w:szCs w:val="21"/>
          <w:bdr w:val="none" w:sz="0" w:space="0" w:color="auto" w:frame="1"/>
        </w:rPr>
        <w:t>ou agree to be bound by these terms and conditions</w:t>
      </w:r>
      <w:r w:rsidR="004A179D">
        <w:rPr>
          <w:rFonts w:ascii="Frutiger LT 45 Light" w:eastAsia="Times New Roman" w:hAnsi="Frutiger LT 45 Light" w:cs="Calibri"/>
          <w:color w:val="201F1E"/>
          <w:sz w:val="21"/>
          <w:szCs w:val="21"/>
          <w:bdr w:val="none" w:sz="0" w:space="0" w:color="auto" w:frame="1"/>
        </w:rPr>
        <w:t xml:space="preserve"> (</w:t>
      </w:r>
      <w:r w:rsidR="00087B48">
        <w:rPr>
          <w:rFonts w:ascii="Frutiger LT 45 Light" w:eastAsia="Times New Roman" w:hAnsi="Frutiger LT 45 Light" w:cs="Calibri"/>
          <w:color w:val="201F1E"/>
          <w:sz w:val="21"/>
          <w:szCs w:val="21"/>
          <w:bdr w:val="none" w:sz="0" w:space="0" w:color="auto" w:frame="1"/>
        </w:rPr>
        <w:t xml:space="preserve">“the </w:t>
      </w:r>
      <w:r w:rsidR="004A179D">
        <w:rPr>
          <w:rFonts w:ascii="Frutiger LT 45 Light" w:eastAsia="Times New Roman" w:hAnsi="Frutiger LT 45 Light" w:cs="Calibri"/>
          <w:color w:val="201F1E"/>
          <w:sz w:val="21"/>
          <w:szCs w:val="21"/>
          <w:bdr w:val="none" w:sz="0" w:space="0" w:color="auto" w:frame="1"/>
        </w:rPr>
        <w:t>Terms</w:t>
      </w:r>
      <w:r w:rsidR="00087B48">
        <w:rPr>
          <w:rFonts w:ascii="Frutiger LT 45 Light" w:eastAsia="Times New Roman" w:hAnsi="Frutiger LT 45 Light" w:cs="Calibri"/>
          <w:color w:val="201F1E"/>
          <w:sz w:val="21"/>
          <w:szCs w:val="21"/>
          <w:bdr w:val="none" w:sz="0" w:space="0" w:color="auto" w:frame="1"/>
        </w:rPr>
        <w:t>”</w:t>
      </w:r>
      <w:r w:rsidR="004A179D">
        <w:rPr>
          <w:rFonts w:ascii="Frutiger LT 45 Light" w:eastAsia="Times New Roman" w:hAnsi="Frutiger LT 45 Light" w:cs="Calibri"/>
          <w:color w:val="201F1E"/>
          <w:sz w:val="21"/>
          <w:szCs w:val="21"/>
          <w:bdr w:val="none" w:sz="0" w:space="0" w:color="auto" w:frame="1"/>
        </w:rPr>
        <w:t>)</w:t>
      </w:r>
      <w:r w:rsidRPr="00EC0A6F">
        <w:rPr>
          <w:rFonts w:ascii="Frutiger LT 45 Light" w:eastAsia="Times New Roman" w:hAnsi="Frutiger LT 45 Light" w:cs="Calibri"/>
          <w:color w:val="201F1E"/>
          <w:sz w:val="21"/>
          <w:szCs w:val="21"/>
          <w:bdr w:val="none" w:sz="0" w:space="0" w:color="auto" w:frame="1"/>
        </w:rPr>
        <w:t xml:space="preserve">. You also agree </w:t>
      </w:r>
      <w:r w:rsidR="00087B48" w:rsidRPr="00EC0A6F">
        <w:rPr>
          <w:rFonts w:ascii="Frutiger LT 45 Light" w:eastAsia="Times New Roman" w:hAnsi="Frutiger LT 45 Light" w:cs="Calibri"/>
          <w:color w:val="201F1E"/>
          <w:sz w:val="21"/>
          <w:szCs w:val="21"/>
          <w:bdr w:val="none" w:sz="0" w:space="0" w:color="auto" w:frame="1"/>
        </w:rPr>
        <w:t>that</w:t>
      </w:r>
      <w:r w:rsidR="00087B48">
        <w:rPr>
          <w:rFonts w:ascii="Frutiger LT 45 Light" w:eastAsia="Times New Roman" w:hAnsi="Frutiger LT 45 Light" w:cs="Calibri"/>
          <w:color w:val="201F1E"/>
          <w:sz w:val="21"/>
          <w:szCs w:val="21"/>
          <w:bdr w:val="none" w:sz="0" w:space="0" w:color="auto" w:frame="1"/>
        </w:rPr>
        <w:t xml:space="preserve"> the</w:t>
      </w:r>
      <w:r w:rsidR="008C5F4A">
        <w:rPr>
          <w:rFonts w:ascii="Frutiger LT 45 Light" w:eastAsia="Times New Roman" w:hAnsi="Frutiger LT 45 Light" w:cs="Calibri"/>
          <w:color w:val="201F1E"/>
          <w:sz w:val="21"/>
          <w:szCs w:val="21"/>
          <w:bdr w:val="none" w:sz="0" w:space="0" w:color="auto" w:frame="1"/>
        </w:rPr>
        <w:t xml:space="preserve"> </w:t>
      </w:r>
      <w:r w:rsidR="004A179D">
        <w:rPr>
          <w:rFonts w:ascii="Frutiger LT 45 Light" w:eastAsia="Times New Roman" w:hAnsi="Frutiger LT 45 Light" w:cs="Calibri"/>
          <w:color w:val="201F1E"/>
          <w:sz w:val="21"/>
          <w:szCs w:val="21"/>
          <w:bdr w:val="none" w:sz="0" w:space="0" w:color="auto" w:frame="1"/>
        </w:rPr>
        <w:t>Terms</w:t>
      </w:r>
      <w:r w:rsidRPr="00EC0A6F">
        <w:rPr>
          <w:rFonts w:ascii="Frutiger LT 45 Light" w:eastAsia="Times New Roman" w:hAnsi="Frutiger LT 45 Light" w:cs="Calibri"/>
          <w:color w:val="201F1E"/>
          <w:sz w:val="21"/>
          <w:szCs w:val="21"/>
          <w:bdr w:val="none" w:sz="0" w:space="0" w:color="auto" w:frame="1"/>
        </w:rPr>
        <w:t xml:space="preserve"> are supplementary to the </w:t>
      </w:r>
      <w:r w:rsidR="00676E98" w:rsidRPr="00676E98">
        <w:rPr>
          <w:rFonts w:ascii="Frutiger LT 45 Light" w:eastAsia="Times New Roman" w:hAnsi="Frutiger LT 45 Light" w:cs="Calibri"/>
          <w:color w:val="201F1E"/>
          <w:sz w:val="21"/>
          <w:szCs w:val="21"/>
          <w:bdr w:val="none" w:sz="0" w:space="0" w:color="auto" w:frame="1"/>
        </w:rPr>
        <w:t xml:space="preserve">other existing terms governing the banking relationship between </w:t>
      </w:r>
      <w:r w:rsidR="00E20C02">
        <w:rPr>
          <w:rFonts w:ascii="Frutiger LT 45 Light" w:eastAsia="Times New Roman" w:hAnsi="Frutiger LT 45 Light" w:cs="Calibri"/>
          <w:color w:val="201F1E"/>
          <w:sz w:val="21"/>
          <w:szCs w:val="21"/>
          <w:bdr w:val="none" w:sz="0" w:space="0" w:color="auto" w:frame="1"/>
        </w:rPr>
        <w:t xml:space="preserve">you and </w:t>
      </w:r>
      <w:r w:rsidR="00676E98" w:rsidRPr="00676E98">
        <w:rPr>
          <w:rFonts w:ascii="Frutiger LT 45 Light" w:eastAsia="Times New Roman" w:hAnsi="Frutiger LT 45 Light" w:cs="Calibri"/>
          <w:color w:val="201F1E"/>
          <w:sz w:val="21"/>
          <w:szCs w:val="21"/>
          <w:bdr w:val="none" w:sz="0" w:space="0" w:color="auto" w:frame="1"/>
        </w:rPr>
        <w:t>the Bank</w:t>
      </w:r>
      <w:r w:rsidR="00E20C02">
        <w:rPr>
          <w:rFonts w:ascii="Frutiger LT 45 Light" w:eastAsia="Times New Roman" w:hAnsi="Frutiger LT 45 Light" w:cs="Calibri"/>
          <w:color w:val="201F1E"/>
          <w:sz w:val="21"/>
          <w:szCs w:val="21"/>
          <w:bdr w:val="none" w:sz="0" w:space="0" w:color="auto" w:frame="1"/>
        </w:rPr>
        <w:t xml:space="preserve"> and subsequent amendments thereto, including without limitation’s </w:t>
      </w:r>
      <w:r w:rsidR="00E20C02" w:rsidRPr="00484E0E">
        <w:rPr>
          <w:rFonts w:ascii="Frutiger LT 45 Light" w:eastAsia="Times New Roman" w:hAnsi="Frutiger LT 45 Light" w:cs="Calibri"/>
          <w:b/>
          <w:color w:val="201F1E"/>
          <w:sz w:val="21"/>
          <w:szCs w:val="21"/>
          <w:bdr w:val="none" w:sz="0" w:space="0" w:color="auto" w:frame="1"/>
        </w:rPr>
        <w:t>DATA PROTECTION POLICY STATEMENT</w:t>
      </w:r>
      <w:r w:rsidR="006016D1">
        <w:rPr>
          <w:rFonts w:ascii="Frutiger LT 45 Light" w:eastAsia="Times New Roman" w:hAnsi="Frutiger LT 45 Light" w:cs="Calibri"/>
          <w:b/>
          <w:color w:val="201F1E"/>
          <w:sz w:val="21"/>
          <w:szCs w:val="21"/>
          <w:bdr w:val="none" w:sz="0" w:space="0" w:color="auto" w:frame="1"/>
        </w:rPr>
        <w:t xml:space="preserve"> </w:t>
      </w:r>
      <w:r w:rsidR="006016D1">
        <w:rPr>
          <w:rFonts w:ascii="Frutiger LT 45 Light" w:eastAsia="Times New Roman" w:hAnsi="Frutiger LT 45 Light" w:cs="Calibri"/>
          <w:color w:val="201F1E"/>
          <w:sz w:val="21"/>
          <w:szCs w:val="21"/>
          <w:bdr w:val="none" w:sz="0" w:space="0" w:color="auto" w:frame="1"/>
        </w:rPr>
        <w:t>(</w:t>
      </w:r>
      <w:r w:rsidR="00087B48">
        <w:rPr>
          <w:rFonts w:ascii="Frutiger LT 45 Light" w:eastAsia="Times New Roman" w:hAnsi="Frutiger LT 45 Light" w:cs="Calibri"/>
          <w:color w:val="201F1E"/>
          <w:sz w:val="21"/>
          <w:szCs w:val="21"/>
          <w:bdr w:val="none" w:sz="0" w:space="0" w:color="auto" w:frame="1"/>
        </w:rPr>
        <w:t xml:space="preserve">the </w:t>
      </w:r>
      <w:r w:rsidR="006016D1">
        <w:rPr>
          <w:rFonts w:ascii="Frutiger LT 45 Light" w:eastAsia="Times New Roman" w:hAnsi="Frutiger LT 45 Light" w:cs="Calibri"/>
          <w:color w:val="201F1E"/>
          <w:sz w:val="21"/>
          <w:szCs w:val="21"/>
          <w:bdr w:val="none" w:sz="0" w:space="0" w:color="auto" w:frame="1"/>
        </w:rPr>
        <w:t>Other Terms)</w:t>
      </w:r>
      <w:r w:rsidR="00676E98">
        <w:rPr>
          <w:rFonts w:ascii="Frutiger LT 45 Light" w:eastAsia="Times New Roman" w:hAnsi="Frutiger LT 45 Light" w:cs="Calibri"/>
          <w:color w:val="201F1E"/>
          <w:sz w:val="21"/>
          <w:szCs w:val="21"/>
          <w:bdr w:val="none" w:sz="0" w:space="0" w:color="auto" w:frame="1"/>
        </w:rPr>
        <w:t>.</w:t>
      </w:r>
      <w:r w:rsidR="006016D1">
        <w:rPr>
          <w:rFonts w:ascii="Frutiger LT 45 Light" w:eastAsia="Times New Roman" w:hAnsi="Frutiger LT 45 Light" w:cs="Calibri"/>
          <w:color w:val="201F1E"/>
          <w:sz w:val="21"/>
          <w:szCs w:val="21"/>
          <w:bdr w:val="none" w:sz="0" w:space="0" w:color="auto" w:frame="1"/>
        </w:rPr>
        <w:t xml:space="preserve"> You further confirm that </w:t>
      </w:r>
      <w:r w:rsidR="006016D1" w:rsidRPr="002D3D98">
        <w:rPr>
          <w:rFonts w:ascii="Frutiger LT 45 Light" w:eastAsia="Times New Roman" w:hAnsi="Frutiger LT 45 Light" w:cstheme="minorHAnsi"/>
          <w:sz w:val="21"/>
          <w:szCs w:val="21"/>
          <w:lang w:val="en"/>
        </w:rPr>
        <w:t>you have read, understood and agree to be bound by</w:t>
      </w:r>
      <w:r w:rsidR="006016D1">
        <w:rPr>
          <w:rFonts w:ascii="Frutiger LT 45 Light" w:eastAsia="Times New Roman" w:hAnsi="Frutiger LT 45 Light" w:cstheme="minorHAnsi"/>
          <w:sz w:val="21"/>
          <w:szCs w:val="21"/>
          <w:lang w:val="en"/>
        </w:rPr>
        <w:t xml:space="preserve"> the Other Terms.</w:t>
      </w:r>
    </w:p>
    <w:p w14:paraId="25AF521A" w14:textId="151D754A" w:rsidR="00202335" w:rsidRPr="00EC0A6F" w:rsidRDefault="004A179D" w:rsidP="00EC0A6F">
      <w:pPr>
        <w:shd w:val="clear" w:color="auto" w:fill="FFFFFF"/>
        <w:spacing w:after="0"/>
        <w:jc w:val="both"/>
        <w:rPr>
          <w:rFonts w:ascii="Frutiger LT 45 Light" w:eastAsia="Times New Roman" w:hAnsi="Frutiger LT 45 Light" w:cs="Calibri"/>
          <w:color w:val="201F1E"/>
          <w:sz w:val="21"/>
          <w:szCs w:val="21"/>
          <w:bdr w:val="none" w:sz="0" w:space="0" w:color="auto" w:frame="1"/>
        </w:rPr>
      </w:pPr>
      <w:r w:rsidRPr="00484E0E">
        <w:rPr>
          <w:rFonts w:ascii="Frutiger LT 45 Light" w:eastAsia="Times New Roman" w:hAnsi="Frutiger LT 45 Light" w:cstheme="minorHAnsi"/>
          <w:sz w:val="21"/>
          <w:szCs w:val="21"/>
          <w:lang w:val="en"/>
        </w:rPr>
        <w:t xml:space="preserve">In these </w:t>
      </w:r>
      <w:r>
        <w:rPr>
          <w:rFonts w:ascii="Frutiger LT 45 Light" w:eastAsia="Times New Roman" w:hAnsi="Frutiger LT 45 Light" w:cstheme="minorHAnsi"/>
          <w:sz w:val="21"/>
          <w:szCs w:val="21"/>
          <w:lang w:val="en"/>
        </w:rPr>
        <w:t>Terms</w:t>
      </w:r>
      <w:r w:rsidRPr="00484E0E">
        <w:rPr>
          <w:rFonts w:ascii="Frutiger LT 45 Light" w:eastAsia="Times New Roman" w:hAnsi="Frutiger LT 45 Light" w:cstheme="minorHAnsi"/>
          <w:sz w:val="21"/>
          <w:szCs w:val="21"/>
          <w:lang w:val="en"/>
        </w:rPr>
        <w:t>, "the Bank” “we", "us" or "our" refers to First</w:t>
      </w:r>
      <w:r>
        <w:rPr>
          <w:rFonts w:ascii="Frutiger LT 45 Light" w:eastAsia="Times New Roman" w:hAnsi="Frutiger LT 45 Light" w:cstheme="minorHAnsi"/>
          <w:sz w:val="21"/>
          <w:szCs w:val="21"/>
          <w:lang w:val="en"/>
        </w:rPr>
        <w:t xml:space="preserve"> </w:t>
      </w:r>
      <w:r w:rsidRPr="00484E0E">
        <w:rPr>
          <w:rFonts w:ascii="Frutiger LT 45 Light" w:eastAsia="Times New Roman" w:hAnsi="Frutiger LT 45 Light" w:cstheme="minorHAnsi"/>
          <w:sz w:val="21"/>
          <w:szCs w:val="21"/>
          <w:lang w:val="en"/>
        </w:rPr>
        <w:t xml:space="preserve">Bank </w:t>
      </w:r>
      <w:r>
        <w:rPr>
          <w:rFonts w:ascii="Frutiger LT 45 Light" w:eastAsia="Times New Roman" w:hAnsi="Frutiger LT 45 Light" w:cstheme="minorHAnsi"/>
          <w:sz w:val="21"/>
          <w:szCs w:val="21"/>
          <w:lang w:val="en"/>
        </w:rPr>
        <w:t>of Niger</w:t>
      </w:r>
      <w:r w:rsidR="00FC7AF5">
        <w:rPr>
          <w:rFonts w:ascii="Frutiger LT 45 Light" w:eastAsia="Times New Roman" w:hAnsi="Frutiger LT 45 Light" w:cstheme="minorHAnsi"/>
          <w:sz w:val="21"/>
          <w:szCs w:val="21"/>
          <w:lang w:val="en"/>
        </w:rPr>
        <w:t>i</w:t>
      </w:r>
      <w:r>
        <w:rPr>
          <w:rFonts w:ascii="Frutiger LT 45 Light" w:eastAsia="Times New Roman" w:hAnsi="Frutiger LT 45 Light" w:cstheme="minorHAnsi"/>
          <w:sz w:val="21"/>
          <w:szCs w:val="21"/>
          <w:lang w:val="en"/>
        </w:rPr>
        <w:t xml:space="preserve">a Limited (FirstBank) </w:t>
      </w:r>
      <w:r w:rsidRPr="00484E0E">
        <w:rPr>
          <w:rFonts w:ascii="Frutiger LT 45 Light" w:eastAsia="Times New Roman" w:hAnsi="Frutiger LT 45 Light" w:cstheme="minorHAnsi"/>
          <w:sz w:val="21"/>
          <w:szCs w:val="21"/>
          <w:lang w:val="en"/>
        </w:rPr>
        <w:t>and its successors,</w:t>
      </w:r>
      <w:r w:rsidR="00283833">
        <w:rPr>
          <w:rFonts w:ascii="Frutiger LT 45 Light" w:eastAsia="Times New Roman" w:hAnsi="Frutiger LT 45 Light" w:cstheme="minorHAnsi"/>
          <w:sz w:val="21"/>
          <w:szCs w:val="21"/>
          <w:lang w:val="en"/>
        </w:rPr>
        <w:t xml:space="preserve"> </w:t>
      </w:r>
      <w:r w:rsidRPr="00484E0E">
        <w:rPr>
          <w:rFonts w:ascii="Frutiger LT 45 Light" w:eastAsia="Times New Roman" w:hAnsi="Frutiger LT 45 Light" w:cstheme="minorHAnsi"/>
          <w:sz w:val="21"/>
          <w:szCs w:val="21"/>
          <w:lang w:val="en"/>
        </w:rPr>
        <w:t xml:space="preserve">assigns, while "you" "your" </w:t>
      </w:r>
      <w:r w:rsidR="00486C9F">
        <w:rPr>
          <w:rFonts w:ascii="Frutiger LT 45 Light" w:eastAsia="Times New Roman" w:hAnsi="Frutiger LT 45 Light" w:cstheme="minorHAnsi"/>
          <w:sz w:val="21"/>
          <w:szCs w:val="21"/>
          <w:lang w:val="en"/>
        </w:rPr>
        <w:t xml:space="preserve">“Participant” or </w:t>
      </w:r>
      <w:r w:rsidR="00CA2E40">
        <w:rPr>
          <w:rFonts w:ascii="Frutiger LT 45 Light" w:eastAsia="Times New Roman" w:hAnsi="Frutiger LT 45 Light" w:cstheme="minorHAnsi"/>
          <w:sz w:val="21"/>
          <w:szCs w:val="21"/>
          <w:lang w:val="en"/>
        </w:rPr>
        <w:t xml:space="preserve">“Individual” </w:t>
      </w:r>
      <w:r w:rsidRPr="00484E0E">
        <w:rPr>
          <w:rFonts w:ascii="Frutiger LT 45 Light" w:eastAsia="Times New Roman" w:hAnsi="Frutiger LT 45 Light" w:cstheme="minorHAnsi"/>
          <w:sz w:val="21"/>
          <w:szCs w:val="21"/>
          <w:lang w:val="en"/>
        </w:rPr>
        <w:t xml:space="preserve">refers </w:t>
      </w:r>
      <w:r>
        <w:rPr>
          <w:rFonts w:ascii="Frutiger LT 45 Light" w:eastAsia="Times New Roman" w:hAnsi="Frutiger LT 45 Light" w:cstheme="minorHAnsi"/>
          <w:sz w:val="21"/>
          <w:szCs w:val="21"/>
          <w:lang w:val="en"/>
        </w:rPr>
        <w:t xml:space="preserve">to any </w:t>
      </w:r>
      <w:r w:rsidR="00283833">
        <w:rPr>
          <w:rFonts w:ascii="Frutiger LT 45 Light" w:eastAsia="Times New Roman" w:hAnsi="Frutiger LT 45 Light" w:cstheme="minorHAnsi"/>
          <w:sz w:val="21"/>
          <w:szCs w:val="21"/>
          <w:lang w:val="en"/>
        </w:rPr>
        <w:t>Agent</w:t>
      </w:r>
      <w:r>
        <w:rPr>
          <w:rFonts w:ascii="Frutiger LT 45 Light" w:eastAsia="Times New Roman" w:hAnsi="Frutiger LT 45 Light" w:cstheme="minorHAnsi"/>
          <w:sz w:val="21"/>
          <w:szCs w:val="21"/>
          <w:lang w:val="en"/>
        </w:rPr>
        <w:t xml:space="preserve"> participating in the </w:t>
      </w:r>
      <w:r w:rsidR="00C524C7">
        <w:rPr>
          <w:rFonts w:ascii="Frutiger LT 45 Light" w:eastAsia="Times New Roman" w:hAnsi="Frutiger LT 45 Light" w:cstheme="minorHAnsi"/>
          <w:sz w:val="21"/>
          <w:szCs w:val="21"/>
          <w:lang w:val="en"/>
        </w:rPr>
        <w:t>Bonanza</w:t>
      </w:r>
      <w:r>
        <w:rPr>
          <w:rFonts w:ascii="Frutiger LT 45 Light" w:eastAsia="Times New Roman" w:hAnsi="Frutiger LT 45 Light" w:cstheme="minorHAnsi"/>
          <w:sz w:val="21"/>
          <w:szCs w:val="21"/>
          <w:lang w:val="en"/>
        </w:rPr>
        <w:t>.</w:t>
      </w:r>
    </w:p>
    <w:p w14:paraId="66A1265B" w14:textId="77777777" w:rsidR="00EC621E" w:rsidRPr="00EC0A6F" w:rsidRDefault="00EC621E" w:rsidP="00EC0A6F">
      <w:pPr>
        <w:pStyle w:val="ListParagraph"/>
        <w:shd w:val="clear" w:color="auto" w:fill="FFFFFF"/>
        <w:spacing w:after="0"/>
        <w:ind w:left="360"/>
        <w:jc w:val="both"/>
        <w:rPr>
          <w:rFonts w:ascii="Frutiger LT 45 Light" w:eastAsia="Times New Roman" w:hAnsi="Frutiger LT 45 Light" w:cstheme="minorHAnsi"/>
          <w:b/>
          <w:bCs/>
          <w:color w:val="0A0A0A"/>
          <w:sz w:val="21"/>
          <w:szCs w:val="21"/>
        </w:rPr>
      </w:pPr>
    </w:p>
    <w:p w14:paraId="724E5614" w14:textId="50EA1D26" w:rsidR="00D74810" w:rsidRPr="006D4F9B" w:rsidRDefault="00D74810" w:rsidP="00D74810">
      <w:pPr>
        <w:pStyle w:val="ListParagraph"/>
        <w:numPr>
          <w:ilvl w:val="0"/>
          <w:numId w:val="30"/>
        </w:numPr>
        <w:shd w:val="clear" w:color="auto" w:fill="FFFFFF"/>
        <w:spacing w:after="288"/>
        <w:jc w:val="both"/>
        <w:rPr>
          <w:rFonts w:ascii="Frutiger LT 45 Light" w:eastAsia="Times New Roman" w:hAnsi="Frutiger LT 45 Light" w:cstheme="minorHAnsi"/>
          <w:b/>
          <w:bCs/>
          <w:color w:val="0A0A0A"/>
          <w:sz w:val="21"/>
          <w:szCs w:val="21"/>
        </w:rPr>
      </w:pPr>
      <w:r w:rsidRPr="006D4F9B">
        <w:rPr>
          <w:rFonts w:ascii="Frutiger LT 45 Light" w:eastAsia="Times New Roman" w:hAnsi="Frutiger LT 45 Light" w:cstheme="minorHAnsi"/>
          <w:b/>
          <w:sz w:val="21"/>
          <w:szCs w:val="21"/>
          <w:lang w:val="en"/>
        </w:rPr>
        <w:t>Participation</w:t>
      </w:r>
      <w:r w:rsidRPr="006D4F9B">
        <w:rPr>
          <w:rFonts w:ascii="Frutiger LT 45 Light" w:eastAsia="Times New Roman" w:hAnsi="Frutiger LT 45 Light" w:cstheme="minorHAnsi"/>
          <w:b/>
          <w:bCs/>
          <w:color w:val="0A0A0A"/>
          <w:sz w:val="21"/>
          <w:szCs w:val="21"/>
        </w:rPr>
        <w:t xml:space="preserve"> </w:t>
      </w:r>
      <w:r w:rsidR="00087B48">
        <w:rPr>
          <w:rFonts w:ascii="Frutiger LT 45 Light" w:eastAsia="Times New Roman" w:hAnsi="Frutiger LT 45 Light" w:cstheme="minorHAnsi"/>
          <w:b/>
          <w:bCs/>
          <w:color w:val="0A0A0A"/>
          <w:sz w:val="21"/>
          <w:szCs w:val="21"/>
        </w:rPr>
        <w:t xml:space="preserve">in </w:t>
      </w:r>
      <w:r w:rsidRPr="006D4F9B">
        <w:rPr>
          <w:rFonts w:ascii="Frutiger LT 45 Light" w:eastAsia="Times New Roman" w:hAnsi="Frutiger LT 45 Light" w:cstheme="minorHAnsi"/>
          <w:b/>
          <w:bCs/>
          <w:color w:val="0A0A0A"/>
          <w:sz w:val="21"/>
          <w:szCs w:val="21"/>
        </w:rPr>
        <w:t xml:space="preserve">the </w:t>
      </w:r>
      <w:r w:rsidR="00C524C7">
        <w:rPr>
          <w:rFonts w:ascii="Frutiger LT 45 Light" w:eastAsia="Times New Roman" w:hAnsi="Frutiger LT 45 Light" w:cstheme="minorHAnsi"/>
          <w:b/>
          <w:bCs/>
          <w:color w:val="0A0A0A"/>
          <w:sz w:val="21"/>
          <w:szCs w:val="21"/>
        </w:rPr>
        <w:t>Bonanza</w:t>
      </w:r>
      <w:r w:rsidR="00087B48" w:rsidRPr="006D4F9B" w:rsidDel="00865AD2">
        <w:rPr>
          <w:rFonts w:ascii="Frutiger LT 45 Light" w:eastAsia="Times New Roman" w:hAnsi="Frutiger LT 45 Light" w:cstheme="minorHAnsi"/>
          <w:b/>
          <w:bCs/>
          <w:color w:val="0A0A0A"/>
          <w:sz w:val="21"/>
          <w:szCs w:val="21"/>
        </w:rPr>
        <w:t xml:space="preserve"> </w:t>
      </w:r>
      <w:r w:rsidR="00AF14C4">
        <w:rPr>
          <w:rFonts w:ascii="Frutiger LT 45 Light" w:eastAsia="Times New Roman" w:hAnsi="Frutiger LT 45 Light" w:cstheme="minorHAnsi"/>
          <w:b/>
          <w:bCs/>
          <w:color w:val="0A0A0A"/>
          <w:sz w:val="21"/>
          <w:szCs w:val="21"/>
        </w:rPr>
        <w:t xml:space="preserve">and </w:t>
      </w:r>
      <w:r w:rsidR="00AF14C4" w:rsidRPr="00484E0E">
        <w:rPr>
          <w:rFonts w:ascii="Frutiger LT 45 Light" w:eastAsia="Times New Roman" w:hAnsi="Frutiger LT 45 Light" w:cstheme="minorHAnsi"/>
          <w:b/>
          <w:sz w:val="21"/>
          <w:szCs w:val="21"/>
        </w:rPr>
        <w:t>Eligibility</w:t>
      </w:r>
    </w:p>
    <w:p w14:paraId="2BA98EA4" w14:textId="30B07597" w:rsidR="00AF14C4" w:rsidRPr="005E2B47" w:rsidRDefault="00AF14C4" w:rsidP="00AF14C4">
      <w:pPr>
        <w:pStyle w:val="ListParagraph"/>
        <w:numPr>
          <w:ilvl w:val="0"/>
          <w:numId w:val="22"/>
        </w:numPr>
        <w:rPr>
          <w:rFonts w:ascii="Frutiger LT 45 Light" w:hAnsi="Frutiger LT 45 Light"/>
          <w:sz w:val="21"/>
          <w:szCs w:val="21"/>
          <w:lang w:val="en"/>
        </w:rPr>
      </w:pPr>
      <w:r w:rsidRPr="005E2B47">
        <w:rPr>
          <w:rFonts w:ascii="Frutiger LT 45 Light" w:eastAsia="Times New Roman" w:hAnsi="Frutiger LT 45 Light" w:cstheme="minorHAnsi"/>
          <w:sz w:val="21"/>
          <w:szCs w:val="21"/>
        </w:rPr>
        <w:t>Participation</w:t>
      </w:r>
      <w:r w:rsidRPr="005E2B47">
        <w:rPr>
          <w:rFonts w:ascii="Frutiger LT 45 Light" w:eastAsia="Times New Roman" w:hAnsi="Frutiger LT 45 Light" w:cstheme="minorHAnsi"/>
          <w:sz w:val="21"/>
          <w:szCs w:val="21"/>
          <w:lang w:val="en"/>
        </w:rPr>
        <w:t xml:space="preserve"> in the </w:t>
      </w:r>
      <w:r w:rsidR="00C524C7" w:rsidRPr="005E2B47">
        <w:rPr>
          <w:rFonts w:ascii="Frutiger LT 45 Light" w:eastAsia="Times New Roman" w:hAnsi="Frutiger LT 45 Light" w:cstheme="minorHAnsi"/>
          <w:sz w:val="21"/>
          <w:szCs w:val="21"/>
          <w:lang w:val="en"/>
        </w:rPr>
        <w:t>Bonanza</w:t>
      </w:r>
      <w:r w:rsidR="00087B48" w:rsidRPr="005E2B47">
        <w:rPr>
          <w:rFonts w:ascii="Frutiger LT 45 Light" w:eastAsia="Times New Roman" w:hAnsi="Frutiger LT 45 Light" w:cstheme="minorHAnsi"/>
          <w:sz w:val="21"/>
          <w:szCs w:val="21"/>
          <w:lang w:val="en"/>
        </w:rPr>
        <w:t xml:space="preserve"> </w:t>
      </w:r>
      <w:r w:rsidRPr="005E2B47">
        <w:rPr>
          <w:rFonts w:ascii="Frutiger LT 45 Light" w:eastAsia="Times New Roman" w:hAnsi="Frutiger LT 45 Light" w:cstheme="minorHAnsi"/>
          <w:sz w:val="21"/>
          <w:szCs w:val="21"/>
          <w:lang w:val="en"/>
        </w:rPr>
        <w:t>is voluntary,</w:t>
      </w:r>
      <w:r w:rsidRPr="005E2B47">
        <w:rPr>
          <w:rFonts w:ascii="Frutiger LT 45 Light" w:hAnsi="Frutiger LT 45 Light"/>
          <w:sz w:val="21"/>
          <w:szCs w:val="21"/>
          <w:lang w:val="en"/>
        </w:rPr>
        <w:t xml:space="preserve"> free and available only to </w:t>
      </w:r>
      <w:r w:rsidR="00394DC7" w:rsidRPr="005E2B47">
        <w:rPr>
          <w:rFonts w:ascii="Frutiger LT 45 Light" w:hAnsi="Frutiger LT 45 Light"/>
          <w:sz w:val="21"/>
          <w:szCs w:val="21"/>
          <w:lang w:val="en"/>
        </w:rPr>
        <w:t xml:space="preserve">registered </w:t>
      </w:r>
      <w:r w:rsidRPr="005E2B47">
        <w:rPr>
          <w:rFonts w:ascii="Frutiger LT 45 Light" w:hAnsi="Frutiger LT 45 Light"/>
          <w:sz w:val="21"/>
          <w:szCs w:val="21"/>
          <w:lang w:val="en"/>
        </w:rPr>
        <w:t>Firstmonie Agents.</w:t>
      </w:r>
    </w:p>
    <w:p w14:paraId="175B688E" w14:textId="3767798C" w:rsidR="00366E16" w:rsidRDefault="00202335" w:rsidP="00623151">
      <w:pPr>
        <w:pStyle w:val="ListParagraph"/>
        <w:numPr>
          <w:ilvl w:val="0"/>
          <w:numId w:val="22"/>
        </w:numPr>
        <w:spacing w:after="168"/>
        <w:jc w:val="both"/>
        <w:rPr>
          <w:rFonts w:ascii="Frutiger LT 45 Light" w:eastAsia="Times New Roman" w:hAnsi="Frutiger LT 45 Light" w:cstheme="minorHAnsi"/>
          <w:sz w:val="21"/>
          <w:szCs w:val="21"/>
          <w:lang w:val="en"/>
        </w:rPr>
      </w:pPr>
      <w:r w:rsidRPr="005E2B47">
        <w:rPr>
          <w:rFonts w:ascii="Frutiger LT 45 Light" w:eastAsia="Times New Roman" w:hAnsi="Frutiger LT 45 Light" w:cstheme="minorHAnsi"/>
          <w:sz w:val="21"/>
          <w:szCs w:val="21"/>
        </w:rPr>
        <w:t xml:space="preserve">The </w:t>
      </w:r>
      <w:r w:rsidR="00C524C7" w:rsidRPr="005E2B47">
        <w:rPr>
          <w:rFonts w:ascii="Frutiger LT 45 Light" w:eastAsia="Times New Roman" w:hAnsi="Frutiger LT 45 Light" w:cstheme="minorHAnsi"/>
          <w:sz w:val="21"/>
          <w:szCs w:val="21"/>
        </w:rPr>
        <w:t>Bonanza</w:t>
      </w:r>
      <w:r w:rsidR="00087B48" w:rsidRPr="005E2B47">
        <w:rPr>
          <w:rFonts w:ascii="Frutiger LT 45 Light" w:eastAsia="Times New Roman" w:hAnsi="Frutiger LT 45 Light" w:cstheme="minorHAnsi"/>
          <w:sz w:val="21"/>
          <w:szCs w:val="21"/>
        </w:rPr>
        <w:t xml:space="preserve"> </w:t>
      </w:r>
      <w:r w:rsidRPr="005E2B47">
        <w:rPr>
          <w:rFonts w:ascii="Frutiger LT 45 Light" w:eastAsia="Times New Roman" w:hAnsi="Frutiger LT 45 Light" w:cstheme="minorHAnsi"/>
          <w:sz w:val="21"/>
          <w:szCs w:val="21"/>
        </w:rPr>
        <w:t>is open</w:t>
      </w:r>
      <w:r w:rsidR="004A179D" w:rsidRPr="005E2B47">
        <w:rPr>
          <w:rFonts w:ascii="Frutiger LT 45 Light" w:eastAsia="Times New Roman" w:hAnsi="Frutiger LT 45 Light" w:cstheme="minorHAnsi"/>
          <w:sz w:val="21"/>
          <w:szCs w:val="21"/>
        </w:rPr>
        <w:t xml:space="preserve"> only</w:t>
      </w:r>
      <w:r w:rsidRPr="005E2B47">
        <w:rPr>
          <w:rFonts w:ascii="Frutiger LT 45 Light" w:eastAsia="Times New Roman" w:hAnsi="Frutiger LT 45 Light" w:cstheme="minorHAnsi"/>
          <w:sz w:val="21"/>
          <w:szCs w:val="21"/>
        </w:rPr>
        <w:t xml:space="preserve"> to </w:t>
      </w:r>
      <w:r w:rsidR="00394DC7" w:rsidRPr="005E2B47">
        <w:rPr>
          <w:rFonts w:ascii="Frutiger LT 45 Light" w:eastAsia="Times New Roman" w:hAnsi="Frutiger LT 45 Light" w:cstheme="minorHAnsi"/>
          <w:sz w:val="21"/>
          <w:szCs w:val="21"/>
        </w:rPr>
        <w:t xml:space="preserve">registered </w:t>
      </w:r>
      <w:r w:rsidR="005C20E0" w:rsidRPr="005E2B47">
        <w:rPr>
          <w:rFonts w:ascii="Frutiger LT 45 Light" w:eastAsia="Times New Roman" w:hAnsi="Frutiger LT 45 Light" w:cstheme="minorHAnsi"/>
          <w:sz w:val="21"/>
          <w:szCs w:val="21"/>
        </w:rPr>
        <w:t>Firstmonie Agents</w:t>
      </w:r>
      <w:r w:rsidR="004A179D" w:rsidRPr="005E2B47">
        <w:rPr>
          <w:rFonts w:ascii="Frutiger LT 45 Light" w:eastAsia="Times New Roman" w:hAnsi="Frutiger LT 45 Light" w:cstheme="minorHAnsi"/>
          <w:sz w:val="21"/>
          <w:szCs w:val="21"/>
          <w:lang w:val="en"/>
        </w:rPr>
        <w:t xml:space="preserve"> who </w:t>
      </w:r>
      <w:r w:rsidR="00283833" w:rsidRPr="005E2B47">
        <w:rPr>
          <w:rFonts w:ascii="Frutiger LT 45 Light" w:eastAsia="Times New Roman" w:hAnsi="Frutiger LT 45 Light" w:cstheme="minorHAnsi"/>
          <w:sz w:val="21"/>
          <w:szCs w:val="21"/>
          <w:lang w:val="en"/>
        </w:rPr>
        <w:t>use</w:t>
      </w:r>
      <w:r w:rsidR="00394DC7" w:rsidRPr="005E2B47">
        <w:rPr>
          <w:rFonts w:ascii="Frutiger LT 45 Light" w:eastAsia="Times New Roman" w:hAnsi="Frutiger LT 45 Light" w:cstheme="minorHAnsi"/>
          <w:sz w:val="21"/>
          <w:szCs w:val="21"/>
          <w:lang w:val="en"/>
        </w:rPr>
        <w:t xml:space="preserve"> some or all</w:t>
      </w:r>
      <w:r w:rsidR="004A179D" w:rsidRPr="005E2B47">
        <w:rPr>
          <w:rFonts w:ascii="Frutiger LT 45 Light" w:eastAsia="Times New Roman" w:hAnsi="Frutiger LT 45 Light" w:cstheme="minorHAnsi"/>
          <w:sz w:val="21"/>
          <w:szCs w:val="21"/>
          <w:lang w:val="en"/>
        </w:rPr>
        <w:t xml:space="preserve"> the Firstmonie </w:t>
      </w:r>
      <w:r w:rsidR="00394DC7" w:rsidRPr="005E2B47">
        <w:rPr>
          <w:rFonts w:ascii="Frutiger LT 45 Light" w:eastAsia="Times New Roman" w:hAnsi="Frutiger LT 45 Light" w:cstheme="minorHAnsi"/>
          <w:sz w:val="21"/>
          <w:szCs w:val="21"/>
          <w:lang w:val="en"/>
        </w:rPr>
        <w:t xml:space="preserve">approved </w:t>
      </w:r>
      <w:r w:rsidR="004A179D" w:rsidRPr="005E2B47">
        <w:rPr>
          <w:rFonts w:ascii="Frutiger LT 45 Light" w:eastAsia="Times New Roman" w:hAnsi="Frutiger LT 45 Light" w:cstheme="minorHAnsi"/>
          <w:sz w:val="21"/>
          <w:szCs w:val="21"/>
          <w:lang w:val="en"/>
        </w:rPr>
        <w:t>Channel</w:t>
      </w:r>
      <w:r w:rsidR="00394DC7" w:rsidRPr="005E2B47">
        <w:rPr>
          <w:rFonts w:ascii="Frutiger LT 45 Light" w:eastAsia="Times New Roman" w:hAnsi="Frutiger LT 45 Light" w:cstheme="minorHAnsi"/>
          <w:sz w:val="21"/>
          <w:szCs w:val="21"/>
          <w:lang w:val="en"/>
        </w:rPr>
        <w:t>s</w:t>
      </w:r>
      <w:r w:rsidR="004A179D" w:rsidRPr="005E2B47">
        <w:rPr>
          <w:rFonts w:ascii="Frutiger LT 45 Light" w:eastAsia="Times New Roman" w:hAnsi="Frutiger LT 45 Light" w:cstheme="minorHAnsi"/>
          <w:sz w:val="21"/>
          <w:szCs w:val="21"/>
          <w:lang w:val="en"/>
        </w:rPr>
        <w:t xml:space="preserve"> </w:t>
      </w:r>
      <w:r w:rsidR="00394DC7" w:rsidRPr="005E2B47">
        <w:rPr>
          <w:rFonts w:ascii="Frutiger LT 45 Light" w:eastAsia="Times New Roman" w:hAnsi="Frutiger LT 45 Light" w:cstheme="minorHAnsi"/>
          <w:sz w:val="21"/>
          <w:szCs w:val="21"/>
          <w:lang w:val="en"/>
        </w:rPr>
        <w:t xml:space="preserve">(POS Terminal, </w:t>
      </w:r>
      <w:proofErr w:type="spellStart"/>
      <w:r w:rsidR="00EF2BFC">
        <w:rPr>
          <w:rFonts w:ascii="Frutiger LT 45 Light" w:eastAsia="Times New Roman" w:hAnsi="Frutiger LT 45 Light" w:cstheme="minorHAnsi"/>
          <w:sz w:val="21"/>
          <w:szCs w:val="21"/>
          <w:lang w:val="en"/>
        </w:rPr>
        <w:t>Firstmonie</w:t>
      </w:r>
      <w:proofErr w:type="spellEnd"/>
      <w:r w:rsidR="00EF2BFC">
        <w:rPr>
          <w:rFonts w:ascii="Frutiger LT 45 Light" w:eastAsia="Times New Roman" w:hAnsi="Frutiger LT 45 Light" w:cstheme="minorHAnsi"/>
          <w:sz w:val="21"/>
          <w:szCs w:val="21"/>
          <w:lang w:val="en"/>
        </w:rPr>
        <w:t xml:space="preserve"> </w:t>
      </w:r>
      <w:r w:rsidR="00394DC7" w:rsidRPr="005E2B47">
        <w:rPr>
          <w:rFonts w:ascii="Frutiger LT 45 Light" w:eastAsia="Times New Roman" w:hAnsi="Frutiger LT 45 Light" w:cstheme="minorHAnsi"/>
          <w:sz w:val="21"/>
          <w:szCs w:val="21"/>
          <w:lang w:val="en"/>
        </w:rPr>
        <w:t xml:space="preserve">Application and USSD) </w:t>
      </w:r>
      <w:r w:rsidR="004A179D" w:rsidRPr="005E2B47">
        <w:rPr>
          <w:rFonts w:ascii="Frutiger LT 45 Light" w:eastAsia="Times New Roman" w:hAnsi="Frutiger LT 45 Light" w:cstheme="minorHAnsi"/>
          <w:sz w:val="21"/>
          <w:szCs w:val="21"/>
          <w:lang w:val="en"/>
        </w:rPr>
        <w:t>by FirstBank of Nigeria Limited</w:t>
      </w:r>
      <w:r w:rsidR="004A179D" w:rsidRPr="00484E0E">
        <w:rPr>
          <w:rFonts w:ascii="Frutiger LT 45 Light" w:eastAsia="Times New Roman" w:hAnsi="Frutiger LT 45 Light" w:cstheme="minorHAnsi"/>
          <w:sz w:val="21"/>
          <w:szCs w:val="21"/>
          <w:lang w:val="en"/>
        </w:rPr>
        <w:t xml:space="preserve"> ("</w:t>
      </w:r>
      <w:r w:rsidR="00AF14C4">
        <w:rPr>
          <w:rFonts w:ascii="Frutiger LT 45 Light" w:eastAsia="Times New Roman" w:hAnsi="Frutiger LT 45 Light" w:cstheme="minorHAnsi"/>
          <w:sz w:val="21"/>
          <w:szCs w:val="21"/>
          <w:lang w:val="en"/>
        </w:rPr>
        <w:t>FirstBank" or "the Bank")</w:t>
      </w:r>
      <w:r w:rsidR="00764B3F">
        <w:rPr>
          <w:rFonts w:ascii="Frutiger LT 45 Light" w:eastAsia="Times New Roman" w:hAnsi="Frutiger LT 45 Light" w:cstheme="minorHAnsi"/>
          <w:sz w:val="21"/>
          <w:szCs w:val="21"/>
          <w:lang w:val="en"/>
        </w:rPr>
        <w:t>.</w:t>
      </w:r>
      <w:r w:rsidR="00AF14C4">
        <w:rPr>
          <w:rFonts w:ascii="Frutiger LT 45 Light" w:eastAsia="Times New Roman" w:hAnsi="Frutiger LT 45 Light" w:cstheme="minorHAnsi"/>
          <w:sz w:val="21"/>
          <w:szCs w:val="21"/>
          <w:lang w:val="en"/>
        </w:rPr>
        <w:t xml:space="preserve"> </w:t>
      </w:r>
    </w:p>
    <w:p w14:paraId="219ACCDC" w14:textId="0067ECA6" w:rsidR="00366E16" w:rsidRPr="00C524C7" w:rsidRDefault="00366E16" w:rsidP="00366E16">
      <w:pPr>
        <w:pStyle w:val="ListParagraph"/>
        <w:numPr>
          <w:ilvl w:val="0"/>
          <w:numId w:val="22"/>
        </w:numPr>
        <w:spacing w:after="168"/>
        <w:jc w:val="both"/>
        <w:rPr>
          <w:rFonts w:ascii="Frutiger LT 45 Light" w:eastAsia="Times New Roman" w:hAnsi="Frutiger LT 45 Light" w:cstheme="minorHAnsi"/>
          <w:sz w:val="21"/>
          <w:szCs w:val="21"/>
        </w:rPr>
      </w:pPr>
      <w:r w:rsidRPr="00C524C7">
        <w:rPr>
          <w:rFonts w:ascii="Frutiger LT 45 Light" w:eastAsia="Times New Roman" w:hAnsi="Frutiger LT 45 Light" w:cstheme="minorHAnsi"/>
          <w:sz w:val="21"/>
          <w:szCs w:val="21"/>
        </w:rPr>
        <w:t xml:space="preserve">The </w:t>
      </w:r>
      <w:r w:rsidR="00C524C7">
        <w:rPr>
          <w:rFonts w:ascii="Frutiger LT 45 Light" w:eastAsia="Times New Roman" w:hAnsi="Frutiger LT 45 Light" w:cstheme="minorHAnsi"/>
          <w:sz w:val="21"/>
          <w:szCs w:val="21"/>
        </w:rPr>
        <w:t>Bonanza</w:t>
      </w:r>
      <w:r w:rsidRPr="00C524C7">
        <w:rPr>
          <w:rFonts w:ascii="Frutiger LT 45 Light" w:eastAsia="Times New Roman" w:hAnsi="Frutiger LT 45 Light" w:cstheme="minorHAnsi"/>
          <w:sz w:val="21"/>
          <w:szCs w:val="21"/>
        </w:rPr>
        <w:t xml:space="preserve"> is valid only within the </w:t>
      </w:r>
      <w:r w:rsidR="00C524C7">
        <w:rPr>
          <w:rFonts w:ascii="Frutiger LT 45 Light" w:eastAsia="Times New Roman" w:hAnsi="Frutiger LT 45 Light" w:cstheme="minorHAnsi"/>
          <w:sz w:val="21"/>
          <w:szCs w:val="21"/>
        </w:rPr>
        <w:t>Bonanza</w:t>
      </w:r>
      <w:r w:rsidRPr="00C524C7">
        <w:rPr>
          <w:rFonts w:ascii="Frutiger LT 45 Light" w:eastAsia="Times New Roman" w:hAnsi="Frutiger LT 45 Light" w:cstheme="minorHAnsi"/>
          <w:sz w:val="21"/>
          <w:szCs w:val="21"/>
        </w:rPr>
        <w:t xml:space="preserve"> period.  </w:t>
      </w:r>
    </w:p>
    <w:p w14:paraId="6BB5609F" w14:textId="59DADCB3" w:rsidR="00905BFC" w:rsidRPr="00D75842" w:rsidRDefault="00905BFC" w:rsidP="00905BFC">
      <w:pPr>
        <w:pStyle w:val="ListParagraph"/>
        <w:numPr>
          <w:ilvl w:val="0"/>
          <w:numId w:val="22"/>
        </w:numPr>
        <w:spacing w:after="168"/>
        <w:jc w:val="both"/>
        <w:rPr>
          <w:rFonts w:ascii="Frutiger LT 45 Light" w:eastAsia="Times New Roman" w:hAnsi="Frutiger LT 45 Light" w:cstheme="minorHAnsi"/>
          <w:sz w:val="21"/>
          <w:szCs w:val="21"/>
          <w:lang w:val="en"/>
        </w:rPr>
      </w:pPr>
      <w:r>
        <w:rPr>
          <w:rFonts w:ascii="Frutiger LT 45 Light" w:eastAsia="Times New Roman" w:hAnsi="Frutiger LT 45 Light" w:cstheme="minorHAnsi"/>
          <w:sz w:val="21"/>
          <w:szCs w:val="21"/>
          <w:lang w:val="en"/>
        </w:rPr>
        <w:t xml:space="preserve">To participate in the </w:t>
      </w:r>
      <w:r w:rsidR="00C524C7">
        <w:rPr>
          <w:rFonts w:ascii="Frutiger LT 45 Light" w:eastAsia="Times New Roman" w:hAnsi="Frutiger LT 45 Light" w:cstheme="minorHAnsi"/>
          <w:sz w:val="21"/>
          <w:szCs w:val="21"/>
          <w:lang w:val="en"/>
        </w:rPr>
        <w:t>Bonanza</w:t>
      </w:r>
      <w:r>
        <w:rPr>
          <w:rFonts w:ascii="Frutiger LT 45 Light" w:eastAsia="Times New Roman" w:hAnsi="Frutiger LT 45 Light" w:cstheme="minorHAnsi"/>
          <w:sz w:val="21"/>
          <w:szCs w:val="21"/>
          <w:lang w:val="en"/>
        </w:rPr>
        <w:t>, you must:</w:t>
      </w:r>
    </w:p>
    <w:p w14:paraId="28489B8A" w14:textId="0539FDCA" w:rsidR="00905BFC" w:rsidRPr="00D75842" w:rsidRDefault="00764B3F" w:rsidP="00EC0A6F">
      <w:pPr>
        <w:pStyle w:val="ListParagraph"/>
        <w:numPr>
          <w:ilvl w:val="1"/>
          <w:numId w:val="33"/>
        </w:numPr>
        <w:spacing w:after="168"/>
        <w:jc w:val="both"/>
        <w:rPr>
          <w:rFonts w:ascii="Frutiger LT 45 Light" w:eastAsia="Times New Roman" w:hAnsi="Frutiger LT 45 Light" w:cstheme="minorHAnsi"/>
          <w:sz w:val="21"/>
          <w:szCs w:val="21"/>
          <w:lang w:val="en"/>
        </w:rPr>
      </w:pPr>
      <w:r>
        <w:rPr>
          <w:rFonts w:ascii="Frutiger LT 45 Light" w:eastAsia="Times New Roman" w:hAnsi="Frutiger LT 45 Light" w:cstheme="minorHAnsi"/>
          <w:sz w:val="21"/>
          <w:szCs w:val="21"/>
          <w:lang w:val="en"/>
        </w:rPr>
        <w:t>Transact on the Firstmonie platform</w:t>
      </w:r>
      <w:r w:rsidR="00905BFC">
        <w:rPr>
          <w:rFonts w:ascii="Frutiger LT 45 Light" w:eastAsia="Times New Roman" w:hAnsi="Frutiger LT 45 Light" w:cstheme="minorHAnsi"/>
          <w:sz w:val="21"/>
          <w:szCs w:val="21"/>
          <w:lang w:val="en"/>
        </w:rPr>
        <w:t>;</w:t>
      </w:r>
    </w:p>
    <w:p w14:paraId="1EB4FDD6" w14:textId="309E06A2" w:rsidR="00AF14C4" w:rsidRPr="00B43C1F" w:rsidRDefault="00764B3F" w:rsidP="00EC0A6F">
      <w:pPr>
        <w:pStyle w:val="ListParagraph"/>
        <w:numPr>
          <w:ilvl w:val="1"/>
          <w:numId w:val="33"/>
        </w:numPr>
        <w:spacing w:after="168"/>
        <w:jc w:val="both"/>
        <w:rPr>
          <w:rFonts w:ascii="Frutiger LT 45 Light" w:eastAsia="Times New Roman" w:hAnsi="Frutiger LT 45 Light" w:cstheme="minorHAnsi"/>
          <w:color w:val="000000" w:themeColor="text1"/>
          <w:sz w:val="21"/>
          <w:szCs w:val="21"/>
          <w:lang w:val="en"/>
        </w:rPr>
      </w:pPr>
      <w:r w:rsidRPr="00B43C1F">
        <w:rPr>
          <w:rFonts w:ascii="Frutiger LT 45 Light" w:eastAsia="Times New Roman" w:hAnsi="Frutiger LT 45 Light" w:cstheme="minorHAnsi"/>
          <w:color w:val="000000" w:themeColor="text1"/>
          <w:sz w:val="21"/>
          <w:szCs w:val="21"/>
          <w:lang w:val="en"/>
        </w:rPr>
        <w:t xml:space="preserve">Increase your monthly transaction count from the current </w:t>
      </w:r>
      <w:r w:rsidR="006A1A81" w:rsidRPr="00B43C1F">
        <w:rPr>
          <w:rFonts w:ascii="Frutiger LT 45 Light" w:eastAsia="Times New Roman" w:hAnsi="Frutiger LT 45 Light" w:cstheme="minorHAnsi"/>
          <w:color w:val="000000" w:themeColor="text1"/>
          <w:sz w:val="21"/>
          <w:szCs w:val="21"/>
          <w:lang w:val="en"/>
        </w:rPr>
        <w:t xml:space="preserve">performance count </w:t>
      </w:r>
      <w:r w:rsidRPr="00B43C1F">
        <w:rPr>
          <w:rFonts w:ascii="Frutiger LT 45 Light" w:eastAsia="Times New Roman" w:hAnsi="Frutiger LT 45 Light" w:cstheme="minorHAnsi"/>
          <w:color w:val="000000" w:themeColor="text1"/>
          <w:sz w:val="21"/>
          <w:szCs w:val="21"/>
          <w:lang w:val="en"/>
        </w:rPr>
        <w:t xml:space="preserve">to the target </w:t>
      </w:r>
      <w:r w:rsidR="006A1A81" w:rsidRPr="00B43C1F">
        <w:rPr>
          <w:rFonts w:ascii="Frutiger LT 45 Light" w:eastAsia="Times New Roman" w:hAnsi="Frutiger LT 45 Light" w:cstheme="minorHAnsi"/>
          <w:color w:val="000000" w:themeColor="text1"/>
          <w:sz w:val="21"/>
          <w:szCs w:val="21"/>
          <w:lang w:val="en"/>
        </w:rPr>
        <w:t>count per category</w:t>
      </w:r>
      <w:r w:rsidRPr="00B43C1F">
        <w:rPr>
          <w:rFonts w:ascii="Frutiger LT 45 Light" w:eastAsia="Times New Roman" w:hAnsi="Frutiger LT 45 Light" w:cstheme="minorHAnsi"/>
          <w:color w:val="000000" w:themeColor="text1"/>
          <w:sz w:val="21"/>
          <w:szCs w:val="21"/>
          <w:lang w:val="en"/>
        </w:rPr>
        <w:t>.</w:t>
      </w:r>
    </w:p>
    <w:p w14:paraId="66640665" w14:textId="2AACAE9A" w:rsidR="005C20E0" w:rsidRPr="00EC0A6F" w:rsidRDefault="005C20E0" w:rsidP="00EC0A6F">
      <w:pPr>
        <w:pStyle w:val="ListParagraph"/>
        <w:spacing w:after="168"/>
        <w:ind w:left="1080"/>
        <w:jc w:val="both"/>
        <w:rPr>
          <w:rFonts w:ascii="Frutiger LT 45 Light" w:eastAsia="Times New Roman" w:hAnsi="Frutiger LT 45 Light" w:cstheme="minorHAnsi"/>
          <w:sz w:val="21"/>
          <w:szCs w:val="21"/>
        </w:rPr>
      </w:pPr>
    </w:p>
    <w:p w14:paraId="76297248" w14:textId="4924631A" w:rsidR="005C20E0" w:rsidRPr="00484E0E" w:rsidRDefault="00C524C7" w:rsidP="00EC0A6F">
      <w:pPr>
        <w:pStyle w:val="ListParagraph"/>
        <w:numPr>
          <w:ilvl w:val="0"/>
          <w:numId w:val="30"/>
        </w:numPr>
        <w:shd w:val="clear" w:color="auto" w:fill="FFFFFF"/>
        <w:spacing w:after="288"/>
        <w:jc w:val="both"/>
        <w:rPr>
          <w:rFonts w:ascii="Frutiger LT 45 Light" w:eastAsia="Times New Roman" w:hAnsi="Frutiger LT 45 Light" w:cstheme="minorHAnsi"/>
          <w:sz w:val="21"/>
          <w:szCs w:val="21"/>
          <w:lang w:val="en"/>
        </w:rPr>
      </w:pPr>
      <w:r>
        <w:rPr>
          <w:rFonts w:ascii="Frutiger LT 45 Light" w:eastAsia="Times New Roman" w:hAnsi="Frutiger LT 45 Light" w:cstheme="minorHAnsi"/>
          <w:b/>
          <w:sz w:val="21"/>
          <w:szCs w:val="21"/>
          <w:lang w:val="en"/>
        </w:rPr>
        <w:t>Bonanza</w:t>
      </w:r>
      <w:r w:rsidR="00CE06E4">
        <w:rPr>
          <w:rFonts w:ascii="Frutiger LT 45 Light" w:eastAsia="Times New Roman" w:hAnsi="Frutiger LT 45 Light" w:cstheme="minorHAnsi"/>
          <w:b/>
          <w:bCs/>
          <w:sz w:val="21"/>
          <w:szCs w:val="21"/>
          <w:lang w:val="en"/>
        </w:rPr>
        <w:t xml:space="preserve"> </w:t>
      </w:r>
      <w:r w:rsidR="00905BFC">
        <w:rPr>
          <w:rFonts w:ascii="Frutiger LT 45 Light" w:eastAsia="Times New Roman" w:hAnsi="Frutiger LT 45 Light" w:cstheme="minorHAnsi"/>
          <w:b/>
          <w:bCs/>
          <w:sz w:val="21"/>
          <w:szCs w:val="21"/>
          <w:lang w:val="en"/>
        </w:rPr>
        <w:t>Dynamics</w:t>
      </w:r>
    </w:p>
    <w:p w14:paraId="31FEE0A2" w14:textId="0654A6D4" w:rsidR="00040273" w:rsidRPr="00583445" w:rsidRDefault="00040273" w:rsidP="00EC0A6F">
      <w:pPr>
        <w:pStyle w:val="ListParagraph"/>
        <w:numPr>
          <w:ilvl w:val="0"/>
          <w:numId w:val="31"/>
        </w:numPr>
        <w:spacing w:after="168"/>
        <w:jc w:val="both"/>
        <w:rPr>
          <w:rFonts w:ascii="Frutiger LT 45 Light" w:eastAsia="Times New Roman" w:hAnsi="Frutiger LT 45 Light" w:cstheme="minorHAnsi"/>
          <w:sz w:val="21"/>
          <w:szCs w:val="21"/>
          <w:lang w:val="en"/>
        </w:rPr>
      </w:pPr>
      <w:r w:rsidRPr="00583445">
        <w:rPr>
          <w:rFonts w:ascii="Frutiger LT 45 Light" w:eastAsia="Times New Roman" w:hAnsi="Frutiger LT 45 Light" w:cstheme="minorHAnsi"/>
          <w:sz w:val="21"/>
          <w:szCs w:val="21"/>
          <w:lang w:val="en"/>
        </w:rPr>
        <w:t>Th</w:t>
      </w:r>
      <w:r>
        <w:rPr>
          <w:rFonts w:ascii="Frutiger LT 45 Light" w:eastAsia="Times New Roman" w:hAnsi="Frutiger LT 45 Light" w:cstheme="minorHAnsi"/>
          <w:sz w:val="21"/>
          <w:szCs w:val="21"/>
          <w:lang w:val="en"/>
        </w:rPr>
        <w:t xml:space="preserve">e </w:t>
      </w:r>
      <w:r w:rsidR="00C524C7">
        <w:rPr>
          <w:rFonts w:ascii="Frutiger LT 45 Light" w:eastAsia="Times New Roman" w:hAnsi="Frutiger LT 45 Light" w:cstheme="minorHAnsi"/>
          <w:sz w:val="21"/>
          <w:szCs w:val="21"/>
          <w:lang w:val="en"/>
        </w:rPr>
        <w:t>Bonanza</w:t>
      </w:r>
      <w:r w:rsidR="00087B48">
        <w:rPr>
          <w:rFonts w:ascii="Frutiger LT 45 Light" w:eastAsia="Times New Roman" w:hAnsi="Frutiger LT 45 Light" w:cstheme="minorHAnsi"/>
          <w:sz w:val="21"/>
          <w:szCs w:val="21"/>
          <w:lang w:val="en"/>
        </w:rPr>
        <w:t xml:space="preserve"> </w:t>
      </w:r>
      <w:r w:rsidR="00CE3717">
        <w:rPr>
          <w:rFonts w:ascii="Frutiger LT 45 Light" w:eastAsia="Times New Roman" w:hAnsi="Frutiger LT 45 Light" w:cstheme="minorHAnsi"/>
          <w:sz w:val="21"/>
          <w:szCs w:val="21"/>
          <w:lang w:val="en"/>
        </w:rPr>
        <w:t xml:space="preserve">shall </w:t>
      </w:r>
      <w:r w:rsidRPr="00583445">
        <w:rPr>
          <w:rFonts w:ascii="Frutiger LT 45 Light" w:eastAsia="Times New Roman" w:hAnsi="Frutiger LT 45 Light" w:cstheme="minorHAnsi"/>
          <w:sz w:val="21"/>
          <w:szCs w:val="21"/>
          <w:lang w:val="en"/>
        </w:rPr>
        <w:t xml:space="preserve">run for a period of </w:t>
      </w:r>
      <w:r w:rsidR="00C524C7">
        <w:rPr>
          <w:rFonts w:ascii="Frutiger LT 45 Light" w:eastAsia="Times New Roman" w:hAnsi="Frutiger LT 45 Light" w:cstheme="minorHAnsi"/>
          <w:sz w:val="21"/>
          <w:szCs w:val="21"/>
          <w:lang w:val="en"/>
        </w:rPr>
        <w:t>1</w:t>
      </w:r>
      <w:r w:rsidR="00764B3F">
        <w:rPr>
          <w:rFonts w:ascii="Frutiger LT 45 Light" w:eastAsia="Times New Roman" w:hAnsi="Frutiger LT 45 Light" w:cstheme="minorHAnsi"/>
          <w:sz w:val="21"/>
          <w:szCs w:val="21"/>
          <w:lang w:val="en"/>
        </w:rPr>
        <w:t xml:space="preserve"> month</w:t>
      </w:r>
      <w:r w:rsidR="00C87F99">
        <w:rPr>
          <w:rFonts w:ascii="Frutiger LT 45 Light" w:eastAsia="Times New Roman" w:hAnsi="Frutiger LT 45 Light" w:cstheme="minorHAnsi"/>
          <w:sz w:val="21"/>
          <w:szCs w:val="21"/>
          <w:lang w:val="en"/>
        </w:rPr>
        <w:t xml:space="preserve"> s</w:t>
      </w:r>
      <w:r w:rsidR="003E4974">
        <w:rPr>
          <w:rFonts w:ascii="Frutiger LT 45 Light" w:eastAsia="Times New Roman" w:hAnsi="Frutiger LT 45 Light" w:cstheme="minorHAnsi"/>
          <w:sz w:val="21"/>
          <w:szCs w:val="21"/>
          <w:lang w:val="en"/>
        </w:rPr>
        <w:t xml:space="preserve">tarting </w:t>
      </w:r>
      <w:r w:rsidR="00764B3F">
        <w:rPr>
          <w:rFonts w:ascii="Frutiger LT 45 Light" w:eastAsia="Times New Roman" w:hAnsi="Frutiger LT 45 Light" w:cstheme="minorHAnsi"/>
          <w:sz w:val="21"/>
          <w:szCs w:val="21"/>
          <w:lang w:val="en"/>
        </w:rPr>
        <w:t xml:space="preserve">from </w:t>
      </w:r>
      <w:r w:rsidR="00C524C7">
        <w:rPr>
          <w:rFonts w:ascii="Frutiger LT 45 Light" w:eastAsia="Times New Roman" w:hAnsi="Frutiger LT 45 Light" w:cstheme="minorHAnsi"/>
          <w:sz w:val="21"/>
          <w:szCs w:val="21"/>
          <w:lang w:val="en"/>
        </w:rPr>
        <w:t>March</w:t>
      </w:r>
      <w:r w:rsidR="00764B3F">
        <w:rPr>
          <w:rFonts w:ascii="Frutiger LT 45 Light" w:eastAsia="Times New Roman" w:hAnsi="Frutiger LT 45 Light" w:cstheme="minorHAnsi"/>
          <w:sz w:val="21"/>
          <w:szCs w:val="21"/>
          <w:lang w:val="en"/>
        </w:rPr>
        <w:t xml:space="preserve"> </w:t>
      </w:r>
      <w:r w:rsidR="00C524C7">
        <w:rPr>
          <w:rFonts w:ascii="Frutiger LT 45 Light" w:eastAsia="Times New Roman" w:hAnsi="Frutiger LT 45 Light" w:cstheme="minorHAnsi"/>
          <w:sz w:val="21"/>
          <w:szCs w:val="21"/>
          <w:lang w:val="en"/>
        </w:rPr>
        <w:t xml:space="preserve">15 </w:t>
      </w:r>
      <w:r w:rsidR="00764B3F">
        <w:rPr>
          <w:rFonts w:ascii="Frutiger LT 45 Light" w:eastAsia="Times New Roman" w:hAnsi="Frutiger LT 45 Light" w:cstheme="minorHAnsi"/>
          <w:sz w:val="21"/>
          <w:szCs w:val="21"/>
          <w:lang w:val="en"/>
        </w:rPr>
        <w:t xml:space="preserve">to </w:t>
      </w:r>
      <w:r w:rsidR="00C524C7">
        <w:rPr>
          <w:rFonts w:ascii="Frutiger LT 45 Light" w:eastAsia="Times New Roman" w:hAnsi="Frutiger LT 45 Light" w:cstheme="minorHAnsi"/>
          <w:sz w:val="21"/>
          <w:szCs w:val="21"/>
          <w:lang w:val="en"/>
        </w:rPr>
        <w:t>April</w:t>
      </w:r>
      <w:r w:rsidR="003E4974">
        <w:rPr>
          <w:rFonts w:ascii="Frutiger LT 45 Light" w:eastAsia="Times New Roman" w:hAnsi="Frutiger LT 45 Light" w:cstheme="minorHAnsi"/>
          <w:sz w:val="21"/>
          <w:szCs w:val="21"/>
          <w:lang w:val="en"/>
        </w:rPr>
        <w:t xml:space="preserve"> </w:t>
      </w:r>
      <w:r w:rsidR="00C524C7">
        <w:rPr>
          <w:rFonts w:ascii="Frutiger LT 45 Light" w:eastAsia="Times New Roman" w:hAnsi="Frutiger LT 45 Light" w:cstheme="minorHAnsi"/>
          <w:sz w:val="21"/>
          <w:szCs w:val="21"/>
          <w:lang w:val="en"/>
        </w:rPr>
        <w:t>14</w:t>
      </w:r>
      <w:r w:rsidR="003E4974">
        <w:rPr>
          <w:rFonts w:ascii="Frutiger LT 45 Light" w:eastAsia="Times New Roman" w:hAnsi="Frutiger LT 45 Light" w:cstheme="minorHAnsi"/>
          <w:sz w:val="21"/>
          <w:szCs w:val="21"/>
          <w:lang w:val="en"/>
        </w:rPr>
        <w:t xml:space="preserve">, 2021 </w:t>
      </w:r>
      <w:r w:rsidR="00FC7AF5">
        <w:rPr>
          <w:rFonts w:ascii="Frutiger LT 45 Light" w:eastAsia="Times New Roman" w:hAnsi="Frutiger LT 45 Light" w:cstheme="minorHAnsi"/>
          <w:sz w:val="21"/>
          <w:szCs w:val="21"/>
          <w:lang w:val="en"/>
        </w:rPr>
        <w:t>(</w:t>
      </w:r>
      <w:r w:rsidR="0023427D">
        <w:rPr>
          <w:rFonts w:ascii="Frutiger LT 45 Light" w:eastAsia="Times New Roman" w:hAnsi="Frutiger LT 45 Light" w:cstheme="minorHAnsi"/>
          <w:sz w:val="21"/>
          <w:szCs w:val="21"/>
          <w:lang w:val="en"/>
        </w:rPr>
        <w:t>“</w:t>
      </w:r>
      <w:r w:rsidR="00C524C7">
        <w:rPr>
          <w:rFonts w:ascii="Frutiger LT 45 Light" w:eastAsia="Times New Roman" w:hAnsi="Frutiger LT 45 Light" w:cstheme="minorHAnsi"/>
          <w:sz w:val="21"/>
          <w:szCs w:val="21"/>
          <w:lang w:val="en"/>
        </w:rPr>
        <w:t>Bonanza</w:t>
      </w:r>
      <w:r w:rsidR="00087B48">
        <w:rPr>
          <w:rFonts w:ascii="Frutiger LT 45 Light" w:eastAsia="Times New Roman" w:hAnsi="Frutiger LT 45 Light" w:cstheme="minorHAnsi"/>
          <w:sz w:val="21"/>
          <w:szCs w:val="21"/>
          <w:lang w:val="en"/>
        </w:rPr>
        <w:t xml:space="preserve"> </w:t>
      </w:r>
      <w:r w:rsidR="00FC7AF5">
        <w:rPr>
          <w:rFonts w:ascii="Frutiger LT 45 Light" w:eastAsia="Times New Roman" w:hAnsi="Frutiger LT 45 Light" w:cstheme="minorHAnsi"/>
          <w:sz w:val="21"/>
          <w:szCs w:val="21"/>
          <w:lang w:val="en"/>
        </w:rPr>
        <w:t>Period</w:t>
      </w:r>
      <w:r w:rsidR="0023427D">
        <w:rPr>
          <w:rFonts w:ascii="Frutiger LT 45 Light" w:eastAsia="Times New Roman" w:hAnsi="Frutiger LT 45 Light" w:cstheme="minorHAnsi"/>
          <w:sz w:val="21"/>
          <w:szCs w:val="21"/>
          <w:lang w:val="en"/>
        </w:rPr>
        <w:t>”</w:t>
      </w:r>
      <w:r w:rsidR="00FC7AF5">
        <w:rPr>
          <w:rFonts w:ascii="Frutiger LT 45 Light" w:eastAsia="Times New Roman" w:hAnsi="Frutiger LT 45 Light" w:cstheme="minorHAnsi"/>
          <w:sz w:val="21"/>
          <w:szCs w:val="21"/>
          <w:lang w:val="en"/>
        </w:rPr>
        <w:t>)</w:t>
      </w:r>
      <w:r>
        <w:rPr>
          <w:rFonts w:ascii="Frutiger LT 45 Light" w:eastAsia="Times New Roman" w:hAnsi="Frutiger LT 45 Light" w:cstheme="minorHAnsi"/>
          <w:sz w:val="21"/>
          <w:szCs w:val="21"/>
          <w:lang w:val="en"/>
        </w:rPr>
        <w:t>. FirstBank however reserves the right to cancel,</w:t>
      </w:r>
      <w:r w:rsidRPr="00583445">
        <w:rPr>
          <w:rFonts w:ascii="Frutiger LT 45 Light" w:eastAsia="Times New Roman" w:hAnsi="Frutiger LT 45 Light" w:cstheme="minorHAnsi"/>
          <w:sz w:val="21"/>
          <w:szCs w:val="21"/>
          <w:lang w:val="en"/>
        </w:rPr>
        <w:t xml:space="preserve"> discontinue or stop </w:t>
      </w:r>
      <w:r>
        <w:rPr>
          <w:rFonts w:ascii="Frutiger LT 45 Light" w:eastAsia="Times New Roman" w:hAnsi="Frutiger LT 45 Light" w:cstheme="minorHAnsi"/>
          <w:sz w:val="21"/>
          <w:szCs w:val="21"/>
          <w:lang w:val="en"/>
        </w:rPr>
        <w:t xml:space="preserve">the </w:t>
      </w:r>
      <w:r w:rsidR="00C524C7">
        <w:rPr>
          <w:rFonts w:ascii="Frutiger LT 45 Light" w:eastAsia="Times New Roman" w:hAnsi="Frutiger LT 45 Light" w:cstheme="minorHAnsi"/>
          <w:sz w:val="21"/>
          <w:szCs w:val="21"/>
          <w:lang w:val="en"/>
        </w:rPr>
        <w:t>Bonanza</w:t>
      </w:r>
      <w:r w:rsidR="00623151">
        <w:rPr>
          <w:rFonts w:ascii="Frutiger LT 45 Light" w:eastAsia="Times New Roman" w:hAnsi="Frutiger LT 45 Light" w:cstheme="minorHAnsi"/>
          <w:sz w:val="21"/>
          <w:szCs w:val="21"/>
          <w:lang w:val="en"/>
        </w:rPr>
        <w:t xml:space="preserve"> at</w:t>
      </w:r>
      <w:r w:rsidRPr="00583445">
        <w:rPr>
          <w:rFonts w:ascii="Frutiger LT 45 Light" w:eastAsia="Times New Roman" w:hAnsi="Frutiger LT 45 Light" w:cstheme="minorHAnsi"/>
          <w:sz w:val="21"/>
          <w:szCs w:val="21"/>
          <w:lang w:val="en"/>
        </w:rPr>
        <w:t xml:space="preserve"> any time</w:t>
      </w:r>
      <w:r>
        <w:rPr>
          <w:rFonts w:ascii="Frutiger LT 45 Light" w:eastAsia="Times New Roman" w:hAnsi="Frutiger LT 45 Light" w:cstheme="minorHAnsi"/>
          <w:sz w:val="21"/>
          <w:szCs w:val="21"/>
          <w:lang w:val="en"/>
        </w:rPr>
        <w:t xml:space="preserve"> without justification</w:t>
      </w:r>
      <w:r w:rsidR="00D82C1C">
        <w:rPr>
          <w:rFonts w:ascii="Frutiger LT 45 Light" w:eastAsia="Times New Roman" w:hAnsi="Frutiger LT 45 Light" w:cstheme="minorHAnsi"/>
          <w:sz w:val="21"/>
          <w:szCs w:val="21"/>
          <w:lang w:val="en"/>
        </w:rPr>
        <w:t xml:space="preserve"> or notice to Firstmonie Agents.</w:t>
      </w:r>
    </w:p>
    <w:p w14:paraId="6E174AC5" w14:textId="7ABF6E16" w:rsidR="00F36205" w:rsidRPr="00F36205" w:rsidRDefault="00F36205" w:rsidP="00F36205">
      <w:pPr>
        <w:pStyle w:val="ListParagraph"/>
        <w:numPr>
          <w:ilvl w:val="0"/>
          <w:numId w:val="31"/>
        </w:numPr>
        <w:shd w:val="clear" w:color="auto" w:fill="FFFFFF"/>
        <w:jc w:val="both"/>
        <w:rPr>
          <w:rFonts w:ascii="Frutiger LT 45 Light" w:eastAsia="Times New Roman" w:hAnsi="Frutiger LT 45 Light" w:cstheme="minorHAnsi"/>
          <w:color w:val="0A0A0A"/>
          <w:sz w:val="21"/>
          <w:szCs w:val="21"/>
        </w:rPr>
      </w:pPr>
      <w:r w:rsidRPr="00F36205">
        <w:rPr>
          <w:rFonts w:ascii="Frutiger LT 45 Light" w:eastAsia="Times New Roman" w:hAnsi="Frutiger LT 45 Light" w:cstheme="minorHAnsi"/>
          <w:sz w:val="21"/>
          <w:szCs w:val="21"/>
          <w:lang w:val="en"/>
        </w:rPr>
        <w:t xml:space="preserve">To participate, kindly follow the instructions set out in the relevant </w:t>
      </w:r>
      <w:r w:rsidR="00C524C7">
        <w:rPr>
          <w:rFonts w:ascii="Frutiger LT 45 Light" w:eastAsia="Times New Roman" w:hAnsi="Frutiger LT 45 Light" w:cstheme="minorHAnsi"/>
          <w:sz w:val="21"/>
          <w:szCs w:val="21"/>
          <w:lang w:val="en"/>
        </w:rPr>
        <w:t>Bonanza</w:t>
      </w:r>
      <w:r w:rsidRPr="00F36205">
        <w:rPr>
          <w:rFonts w:ascii="Frutiger LT 45 Light" w:eastAsia="Times New Roman" w:hAnsi="Frutiger LT 45 Light" w:cstheme="minorHAnsi"/>
          <w:sz w:val="21"/>
          <w:szCs w:val="21"/>
          <w:lang w:val="en"/>
        </w:rPr>
        <w:t xml:space="preserve"> </w:t>
      </w:r>
      <w:r>
        <w:rPr>
          <w:rFonts w:ascii="Frutiger LT 45 Light" w:eastAsia="Times New Roman" w:hAnsi="Frutiger LT 45 Light" w:cstheme="minorHAnsi"/>
          <w:sz w:val="21"/>
          <w:szCs w:val="21"/>
          <w:lang w:val="en"/>
        </w:rPr>
        <w:t>c</w:t>
      </w:r>
      <w:r w:rsidRPr="00F36205">
        <w:rPr>
          <w:rFonts w:ascii="Frutiger LT 45 Light" w:eastAsia="Times New Roman" w:hAnsi="Frutiger LT 45 Light" w:cstheme="minorHAnsi"/>
          <w:sz w:val="21"/>
          <w:szCs w:val="21"/>
          <w:lang w:val="en"/>
        </w:rPr>
        <w:t xml:space="preserve">ommunications </w:t>
      </w:r>
      <w:r w:rsidRPr="00F36205">
        <w:rPr>
          <w:rFonts w:ascii="Frutiger LT 45 Light" w:eastAsia="Times New Roman" w:hAnsi="Frutiger LT 45 Light" w:cstheme="minorHAnsi"/>
          <w:color w:val="0A0A0A"/>
          <w:sz w:val="21"/>
          <w:szCs w:val="21"/>
        </w:rPr>
        <w:t xml:space="preserve">circulated </w:t>
      </w:r>
      <w:r w:rsidRPr="00F36205">
        <w:rPr>
          <w:rFonts w:ascii="Frutiger LT 45 Light" w:eastAsia="Times New Roman" w:hAnsi="Frutiger LT 45 Light" w:cstheme="minorHAnsi"/>
          <w:sz w:val="21"/>
          <w:szCs w:val="21"/>
          <w:lang w:val="en"/>
        </w:rPr>
        <w:t>via</w:t>
      </w:r>
      <w:r w:rsidR="00366E16">
        <w:rPr>
          <w:rFonts w:eastAsia="Times New Roman" w:cstheme="minorHAnsi"/>
          <w:sz w:val="20"/>
          <w:szCs w:val="20"/>
          <w:lang w:val="en"/>
        </w:rPr>
        <w:t xml:space="preserve"> </w:t>
      </w:r>
      <w:r w:rsidRPr="00F36205">
        <w:rPr>
          <w:rFonts w:ascii="Frutiger LT 45 Light" w:eastAsia="Times New Roman" w:hAnsi="Frutiger LT 45 Light" w:cstheme="minorHAnsi"/>
          <w:sz w:val="21"/>
          <w:szCs w:val="21"/>
          <w:lang w:val="en"/>
        </w:rPr>
        <w:t>FirstBank</w:t>
      </w:r>
      <w:r w:rsidR="00E56732">
        <w:rPr>
          <w:rFonts w:ascii="Frutiger LT 45 Light" w:eastAsia="Times New Roman" w:hAnsi="Frutiger LT 45 Light" w:cstheme="minorHAnsi"/>
          <w:sz w:val="21"/>
          <w:szCs w:val="21"/>
          <w:lang w:val="en"/>
        </w:rPr>
        <w:t xml:space="preserve"> email,</w:t>
      </w:r>
      <w:r w:rsidRPr="00F36205">
        <w:rPr>
          <w:rFonts w:ascii="Frutiger LT 45 Light" w:eastAsia="Times New Roman" w:hAnsi="Frutiger LT 45 Light" w:cstheme="minorHAnsi"/>
          <w:sz w:val="21"/>
          <w:szCs w:val="21"/>
          <w:lang w:val="en"/>
        </w:rPr>
        <w:t xml:space="preserve"> </w:t>
      </w:r>
      <w:r w:rsidR="0023427D">
        <w:rPr>
          <w:rFonts w:ascii="Frutiger LT 45 Light" w:eastAsia="Times New Roman" w:hAnsi="Frutiger LT 45 Light" w:cstheme="minorHAnsi"/>
          <w:sz w:val="21"/>
          <w:szCs w:val="21"/>
          <w:lang w:val="en"/>
        </w:rPr>
        <w:t>social media channels</w:t>
      </w:r>
      <w:r w:rsidRPr="00F36205">
        <w:rPr>
          <w:rFonts w:ascii="Frutiger LT 45 Light" w:eastAsia="Times New Roman" w:hAnsi="Frutiger LT 45 Light" w:cstheme="minorHAnsi"/>
          <w:sz w:val="21"/>
          <w:szCs w:val="21"/>
          <w:lang w:val="en"/>
        </w:rPr>
        <w:t xml:space="preserve"> or website (</w:t>
      </w:r>
      <w:hyperlink r:id="rId6" w:history="1">
        <w:r w:rsidRPr="0017785A">
          <w:rPr>
            <w:rFonts w:ascii="Frutiger LT 45 Light" w:hAnsi="Frutiger LT 45 Light"/>
            <w:b/>
            <w:sz w:val="21"/>
            <w:szCs w:val="21"/>
            <w:lang w:val="en"/>
          </w:rPr>
          <w:t>www.firstbanknigeria.com</w:t>
        </w:r>
      </w:hyperlink>
      <w:r w:rsidRPr="00F36205">
        <w:rPr>
          <w:rFonts w:ascii="Frutiger LT 45 Light" w:eastAsia="Times New Roman" w:hAnsi="Frutiger LT 45 Light" w:cstheme="minorHAnsi"/>
          <w:sz w:val="21"/>
          <w:szCs w:val="21"/>
          <w:lang w:val="en"/>
        </w:rPr>
        <w:t>)</w:t>
      </w:r>
      <w:r w:rsidR="00547EEE">
        <w:rPr>
          <w:rFonts w:ascii="Frutiger LT 45 Light" w:eastAsia="Times New Roman" w:hAnsi="Frutiger LT 45 Light" w:cstheme="minorHAnsi"/>
          <w:sz w:val="21"/>
          <w:szCs w:val="21"/>
          <w:lang w:val="en"/>
        </w:rPr>
        <w:t>,</w:t>
      </w:r>
      <w:r w:rsidRPr="00F36205">
        <w:rPr>
          <w:rFonts w:ascii="Frutiger LT 45 Light" w:eastAsia="Times New Roman" w:hAnsi="Frutiger LT 45 Light" w:cstheme="minorHAnsi"/>
          <w:sz w:val="21"/>
          <w:szCs w:val="21"/>
          <w:lang w:val="en"/>
        </w:rPr>
        <w:t xml:space="preserve"> or </w:t>
      </w:r>
      <w:r w:rsidR="00E20C02">
        <w:rPr>
          <w:rFonts w:ascii="Frutiger LT 45 Light" w:eastAsia="Times New Roman" w:hAnsi="Frutiger LT 45 Light" w:cstheme="minorHAnsi"/>
          <w:sz w:val="21"/>
          <w:szCs w:val="21"/>
          <w:lang w:val="en"/>
        </w:rPr>
        <w:t>as may be provided in</w:t>
      </w:r>
      <w:r w:rsidR="00E20C02" w:rsidRPr="00F36205">
        <w:rPr>
          <w:rFonts w:ascii="Frutiger LT 45 Light" w:eastAsia="Times New Roman" w:hAnsi="Frutiger LT 45 Light" w:cstheme="minorHAnsi"/>
          <w:sz w:val="21"/>
          <w:szCs w:val="21"/>
          <w:lang w:val="en"/>
        </w:rPr>
        <w:t xml:space="preserve"> </w:t>
      </w:r>
      <w:r w:rsidRPr="00F36205">
        <w:rPr>
          <w:rFonts w:ascii="Frutiger LT 45 Light" w:eastAsia="Times New Roman" w:hAnsi="Frutiger LT 45 Light" w:cstheme="minorHAnsi"/>
          <w:sz w:val="21"/>
          <w:szCs w:val="21"/>
          <w:lang w:val="en"/>
        </w:rPr>
        <w:t xml:space="preserve">the course of your discussion with our FirstContact </w:t>
      </w:r>
      <w:r w:rsidR="00E20C02">
        <w:rPr>
          <w:rFonts w:ascii="Frutiger LT 45 Light" w:eastAsia="Times New Roman" w:hAnsi="Frutiger LT 45 Light" w:cstheme="minorHAnsi"/>
          <w:sz w:val="21"/>
          <w:szCs w:val="21"/>
          <w:lang w:val="en"/>
        </w:rPr>
        <w:t>r</w:t>
      </w:r>
      <w:r w:rsidRPr="00F36205">
        <w:rPr>
          <w:rFonts w:ascii="Frutiger LT 45 Light" w:eastAsia="Times New Roman" w:hAnsi="Frutiger LT 45 Light" w:cstheme="minorHAnsi"/>
          <w:sz w:val="21"/>
          <w:szCs w:val="21"/>
          <w:lang w:val="en"/>
        </w:rPr>
        <w:t>epresentative.</w:t>
      </w:r>
    </w:p>
    <w:p w14:paraId="7C0DC7E2" w14:textId="50882D94" w:rsidR="00FE2C8E" w:rsidRDefault="009D0379" w:rsidP="00547EEE">
      <w:pPr>
        <w:pStyle w:val="ListParagraph"/>
        <w:numPr>
          <w:ilvl w:val="0"/>
          <w:numId w:val="31"/>
        </w:numPr>
        <w:spacing w:after="168"/>
        <w:jc w:val="both"/>
        <w:rPr>
          <w:rFonts w:ascii="Frutiger LT 45 Light" w:eastAsia="Times New Roman" w:hAnsi="Frutiger LT 45 Light" w:cstheme="minorHAnsi"/>
          <w:sz w:val="21"/>
          <w:szCs w:val="21"/>
          <w:lang w:val="en"/>
        </w:rPr>
      </w:pPr>
      <w:r w:rsidRPr="00547EEE">
        <w:rPr>
          <w:rFonts w:ascii="Frutiger LT 45 Light" w:eastAsia="Times New Roman" w:hAnsi="Frutiger LT 45 Light" w:cstheme="minorHAnsi"/>
          <w:sz w:val="21"/>
          <w:szCs w:val="21"/>
          <w:lang w:val="en"/>
        </w:rPr>
        <w:t xml:space="preserve">There are </w:t>
      </w:r>
      <w:r w:rsidR="003D08E7">
        <w:rPr>
          <w:rFonts w:ascii="Frutiger LT 45 Light" w:eastAsia="Times New Roman" w:hAnsi="Frutiger LT 45 Light" w:cstheme="minorHAnsi"/>
          <w:sz w:val="21"/>
          <w:szCs w:val="21"/>
          <w:lang w:val="en"/>
        </w:rPr>
        <w:t>three broad leagues and nine</w:t>
      </w:r>
      <w:r w:rsidR="00FE2C8E" w:rsidRPr="00547EEE">
        <w:rPr>
          <w:rFonts w:ascii="Frutiger LT 45 Light" w:eastAsia="Times New Roman" w:hAnsi="Frutiger LT 45 Light" w:cstheme="minorHAnsi"/>
          <w:sz w:val="21"/>
          <w:szCs w:val="21"/>
          <w:lang w:val="en"/>
        </w:rPr>
        <w:t xml:space="preserve"> categories for the </w:t>
      </w:r>
      <w:r w:rsidR="00C524C7">
        <w:rPr>
          <w:rFonts w:ascii="Frutiger LT 45 Light" w:eastAsia="Times New Roman" w:hAnsi="Frutiger LT 45 Light" w:cstheme="minorHAnsi"/>
          <w:sz w:val="21"/>
          <w:szCs w:val="21"/>
          <w:lang w:val="en"/>
        </w:rPr>
        <w:t>Bonanza</w:t>
      </w:r>
      <w:r w:rsidR="00FE2C8E" w:rsidRPr="00547EEE">
        <w:rPr>
          <w:rFonts w:ascii="Frutiger LT 45 Light" w:eastAsia="Times New Roman" w:hAnsi="Frutiger LT 45 Light" w:cstheme="minorHAnsi"/>
          <w:sz w:val="21"/>
          <w:szCs w:val="21"/>
          <w:lang w:val="en"/>
        </w:rPr>
        <w:t xml:space="preserve"> as </w:t>
      </w:r>
      <w:r w:rsidR="00547EEE">
        <w:rPr>
          <w:rFonts w:ascii="Frutiger LT 45 Light" w:eastAsia="Times New Roman" w:hAnsi="Frutiger LT 45 Light" w:cstheme="minorHAnsi"/>
          <w:sz w:val="21"/>
          <w:szCs w:val="21"/>
          <w:lang w:val="en"/>
        </w:rPr>
        <w:t>detailed in</w:t>
      </w:r>
      <w:r w:rsidR="00FE2C8E" w:rsidRPr="00547EEE">
        <w:rPr>
          <w:rFonts w:ascii="Frutiger LT 45 Light" w:eastAsia="Times New Roman" w:hAnsi="Frutiger LT 45 Light" w:cstheme="minorHAnsi"/>
          <w:sz w:val="21"/>
          <w:szCs w:val="21"/>
          <w:lang w:val="en"/>
        </w:rPr>
        <w:t xml:space="preserve"> our communications on the </w:t>
      </w:r>
      <w:r w:rsidR="00C524C7">
        <w:rPr>
          <w:rFonts w:ascii="Frutiger LT 45 Light" w:eastAsia="Times New Roman" w:hAnsi="Frutiger LT 45 Light" w:cstheme="minorHAnsi"/>
          <w:sz w:val="21"/>
          <w:szCs w:val="21"/>
          <w:lang w:val="en"/>
        </w:rPr>
        <w:t>Bonanza</w:t>
      </w:r>
      <w:r w:rsidR="00547EEE">
        <w:rPr>
          <w:rFonts w:ascii="Frutiger LT 45 Light" w:eastAsia="Times New Roman" w:hAnsi="Frutiger LT 45 Light" w:cstheme="minorHAnsi"/>
          <w:sz w:val="21"/>
          <w:szCs w:val="21"/>
          <w:lang w:val="en"/>
        </w:rPr>
        <w:t>.</w:t>
      </w:r>
    </w:p>
    <w:p w14:paraId="5E56BE62" w14:textId="77777777" w:rsidR="00547EEE" w:rsidRPr="00623151" w:rsidRDefault="00547EEE" w:rsidP="00623151">
      <w:pPr>
        <w:spacing w:after="168"/>
        <w:jc w:val="both"/>
        <w:rPr>
          <w:rFonts w:ascii="Frutiger LT 45 Light" w:eastAsia="Times New Roman" w:hAnsi="Frutiger LT 45 Light" w:cstheme="minorHAnsi"/>
          <w:sz w:val="21"/>
          <w:szCs w:val="21"/>
          <w:lang w:val="en"/>
        </w:rPr>
      </w:pPr>
    </w:p>
    <w:p w14:paraId="03E1A2B2" w14:textId="191CF1EE" w:rsidR="00FC7AF5" w:rsidRDefault="003E4974" w:rsidP="00EC0A6F">
      <w:pPr>
        <w:pStyle w:val="ListParagraph"/>
        <w:numPr>
          <w:ilvl w:val="0"/>
          <w:numId w:val="31"/>
        </w:numPr>
        <w:spacing w:after="168"/>
        <w:jc w:val="both"/>
        <w:rPr>
          <w:rFonts w:ascii="Frutiger LT 45 Light" w:eastAsia="Times New Roman" w:hAnsi="Frutiger LT 45 Light" w:cstheme="minorHAnsi"/>
          <w:sz w:val="21"/>
          <w:szCs w:val="21"/>
          <w:lang w:val="en"/>
        </w:rPr>
      </w:pPr>
      <w:r>
        <w:rPr>
          <w:rFonts w:ascii="Frutiger LT 45 Light" w:eastAsia="Times New Roman" w:hAnsi="Frutiger LT 45 Light" w:cstheme="minorHAnsi"/>
          <w:sz w:val="21"/>
          <w:szCs w:val="21"/>
          <w:lang w:val="en"/>
        </w:rPr>
        <w:lastRenderedPageBreak/>
        <w:t xml:space="preserve">A ranking system will be used </w:t>
      </w:r>
      <w:r w:rsidR="00FC3297">
        <w:rPr>
          <w:rFonts w:ascii="Frutiger LT 45 Light" w:eastAsia="Times New Roman" w:hAnsi="Frutiger LT 45 Light" w:cstheme="minorHAnsi"/>
          <w:sz w:val="21"/>
          <w:szCs w:val="21"/>
          <w:lang w:val="en"/>
        </w:rPr>
        <w:t xml:space="preserve">by the Bank </w:t>
      </w:r>
      <w:r>
        <w:rPr>
          <w:rFonts w:ascii="Frutiger LT 45 Light" w:eastAsia="Times New Roman" w:hAnsi="Frutiger LT 45 Light" w:cstheme="minorHAnsi"/>
          <w:sz w:val="21"/>
          <w:szCs w:val="21"/>
          <w:lang w:val="en"/>
        </w:rPr>
        <w:t xml:space="preserve">to select </w:t>
      </w:r>
      <w:r w:rsidR="0049684B">
        <w:rPr>
          <w:rFonts w:ascii="Frutiger LT 45 Light" w:eastAsia="Times New Roman" w:hAnsi="Frutiger LT 45 Light" w:cstheme="minorHAnsi"/>
          <w:sz w:val="21"/>
          <w:szCs w:val="21"/>
          <w:lang w:val="en"/>
        </w:rPr>
        <w:t xml:space="preserve">winners </w:t>
      </w:r>
      <w:r w:rsidR="003D08E7">
        <w:rPr>
          <w:rFonts w:ascii="Frutiger LT 45 Light" w:eastAsia="Times New Roman" w:hAnsi="Frutiger LT 45 Light" w:cstheme="minorHAnsi"/>
          <w:sz w:val="21"/>
          <w:szCs w:val="21"/>
          <w:lang w:val="en"/>
        </w:rPr>
        <w:t>at the end of the bonanza</w:t>
      </w:r>
      <w:r w:rsidR="0049684B">
        <w:rPr>
          <w:rFonts w:ascii="Frutiger LT 45 Light" w:eastAsia="Times New Roman" w:hAnsi="Frutiger LT 45 Light" w:cstheme="minorHAnsi"/>
          <w:sz w:val="21"/>
          <w:szCs w:val="21"/>
          <w:lang w:val="en"/>
        </w:rPr>
        <w:t xml:space="preserve"> from each category.</w:t>
      </w:r>
    </w:p>
    <w:p w14:paraId="6FA08132" w14:textId="77777777" w:rsidR="00D74810" w:rsidRDefault="00D74810" w:rsidP="00EC0A6F">
      <w:pPr>
        <w:pStyle w:val="ListParagraph"/>
        <w:shd w:val="clear" w:color="auto" w:fill="FFFFFF"/>
        <w:spacing w:after="288"/>
        <w:ind w:left="1080"/>
        <w:jc w:val="both"/>
        <w:rPr>
          <w:rFonts w:ascii="Frutiger LT 45 Light" w:eastAsia="Times New Roman" w:hAnsi="Frutiger LT 45 Light" w:cstheme="minorHAnsi"/>
          <w:b/>
          <w:sz w:val="21"/>
          <w:szCs w:val="21"/>
          <w:lang w:val="en"/>
        </w:rPr>
      </w:pPr>
    </w:p>
    <w:p w14:paraId="54C3368C" w14:textId="77777777" w:rsidR="00FC7AF5" w:rsidRPr="00A319DB" w:rsidRDefault="00FC7AF5" w:rsidP="00EC0A6F">
      <w:pPr>
        <w:pStyle w:val="ListParagraph"/>
        <w:numPr>
          <w:ilvl w:val="0"/>
          <w:numId w:val="30"/>
        </w:numPr>
        <w:shd w:val="clear" w:color="auto" w:fill="FFFFFF"/>
        <w:spacing w:after="288"/>
        <w:jc w:val="both"/>
        <w:rPr>
          <w:rFonts w:ascii="Frutiger LT 45 Light" w:eastAsia="Times New Roman" w:hAnsi="Frutiger LT 45 Light" w:cstheme="minorHAnsi"/>
          <w:b/>
          <w:sz w:val="21"/>
          <w:szCs w:val="21"/>
          <w:lang w:val="en"/>
        </w:rPr>
      </w:pPr>
      <w:r w:rsidRPr="003466BC">
        <w:rPr>
          <w:rFonts w:ascii="Frutiger LT 45 Light" w:eastAsia="Times New Roman" w:hAnsi="Frutiger LT 45 Light" w:cstheme="minorHAnsi"/>
          <w:b/>
          <w:sz w:val="21"/>
          <w:szCs w:val="21"/>
          <w:lang w:val="en"/>
        </w:rPr>
        <w:t>Winner</w:t>
      </w:r>
      <w:r w:rsidRPr="00A319DB">
        <w:rPr>
          <w:rFonts w:ascii="Frutiger LT 45 Light" w:eastAsia="Times New Roman" w:hAnsi="Frutiger LT 45 Light" w:cstheme="minorHAnsi"/>
          <w:b/>
          <w:sz w:val="21"/>
          <w:szCs w:val="21"/>
          <w:lang w:val="en"/>
        </w:rPr>
        <w:t xml:space="preserve"> Selection and Notification.</w:t>
      </w:r>
    </w:p>
    <w:p w14:paraId="27C479DF" w14:textId="20A208EA" w:rsidR="003D08E7" w:rsidRDefault="00E85F1E" w:rsidP="00EC0A6F">
      <w:pPr>
        <w:pStyle w:val="ListParagraph"/>
        <w:numPr>
          <w:ilvl w:val="0"/>
          <w:numId w:val="32"/>
        </w:numPr>
        <w:spacing w:after="168"/>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 xml:space="preserve">A maximum of </w:t>
      </w:r>
      <w:r w:rsidR="003D08E7">
        <w:rPr>
          <w:rFonts w:ascii="Frutiger LT 45 Light" w:eastAsia="Times New Roman" w:hAnsi="Frutiger LT 45 Light" w:cstheme="minorHAnsi"/>
          <w:sz w:val="21"/>
          <w:szCs w:val="21"/>
          <w:lang w:val="en"/>
        </w:rPr>
        <w:t>500</w:t>
      </w:r>
      <w:r w:rsidR="0049684B">
        <w:rPr>
          <w:rFonts w:ascii="Frutiger LT 45 Light" w:eastAsia="Times New Roman" w:hAnsi="Frutiger LT 45 Light" w:cstheme="minorHAnsi"/>
          <w:sz w:val="21"/>
          <w:szCs w:val="21"/>
          <w:lang w:val="en"/>
        </w:rPr>
        <w:t xml:space="preserve"> </w:t>
      </w:r>
      <w:r w:rsidR="00DA437E">
        <w:rPr>
          <w:rFonts w:ascii="Frutiger LT 45 Light" w:eastAsia="Times New Roman" w:hAnsi="Frutiger LT 45 Light" w:cstheme="minorHAnsi"/>
          <w:sz w:val="21"/>
          <w:szCs w:val="21"/>
          <w:lang w:val="en"/>
        </w:rPr>
        <w:t>First</w:t>
      </w:r>
      <w:r w:rsidR="006D540E">
        <w:rPr>
          <w:rFonts w:ascii="Frutiger LT 45 Light" w:eastAsia="Times New Roman" w:hAnsi="Frutiger LT 45 Light" w:cstheme="minorHAnsi"/>
          <w:sz w:val="21"/>
          <w:szCs w:val="21"/>
          <w:lang w:val="en"/>
        </w:rPr>
        <w:t>m</w:t>
      </w:r>
      <w:r w:rsidR="00DA437E">
        <w:rPr>
          <w:rFonts w:ascii="Frutiger LT 45 Light" w:eastAsia="Times New Roman" w:hAnsi="Frutiger LT 45 Light" w:cstheme="minorHAnsi"/>
          <w:sz w:val="21"/>
          <w:szCs w:val="21"/>
          <w:lang w:val="en"/>
        </w:rPr>
        <w:t>onie A</w:t>
      </w:r>
      <w:r w:rsidR="0049684B">
        <w:rPr>
          <w:rFonts w:ascii="Frutiger LT 45 Light" w:eastAsia="Times New Roman" w:hAnsi="Frutiger LT 45 Light" w:cstheme="minorHAnsi"/>
          <w:sz w:val="21"/>
          <w:szCs w:val="21"/>
          <w:lang w:val="en"/>
        </w:rPr>
        <w:t>gents</w:t>
      </w:r>
      <w:r w:rsidRPr="00EC0A6F">
        <w:rPr>
          <w:rFonts w:ascii="Frutiger LT 45 Light" w:eastAsia="Times New Roman" w:hAnsi="Frutiger LT 45 Light" w:cstheme="minorHAnsi"/>
          <w:sz w:val="21"/>
          <w:szCs w:val="21"/>
          <w:lang w:val="en"/>
        </w:rPr>
        <w:t xml:space="preserve"> will be rewarded by FirstBank in the </w:t>
      </w:r>
      <w:r w:rsidR="00C524C7">
        <w:rPr>
          <w:rFonts w:ascii="Frutiger LT 45 Light" w:eastAsia="Times New Roman" w:hAnsi="Frutiger LT 45 Light" w:cstheme="minorHAnsi"/>
          <w:sz w:val="21"/>
          <w:szCs w:val="21"/>
          <w:lang w:val="en"/>
        </w:rPr>
        <w:t>Bonanza</w:t>
      </w:r>
      <w:r w:rsidR="00CF1B42">
        <w:rPr>
          <w:rFonts w:ascii="Frutiger LT 45 Light" w:eastAsia="Times New Roman" w:hAnsi="Frutiger LT 45 Light" w:cstheme="minorHAnsi"/>
          <w:sz w:val="21"/>
          <w:szCs w:val="21"/>
          <w:lang w:val="en"/>
        </w:rPr>
        <w:t xml:space="preserve"> </w:t>
      </w:r>
      <w:r w:rsidR="003D08E7">
        <w:rPr>
          <w:rFonts w:ascii="Frutiger LT 45 Light" w:eastAsia="Times New Roman" w:hAnsi="Frutiger LT 45 Light" w:cstheme="minorHAnsi"/>
          <w:sz w:val="21"/>
          <w:szCs w:val="21"/>
          <w:lang w:val="en"/>
        </w:rPr>
        <w:t>at the end of the Bonanza</w:t>
      </w:r>
      <w:r w:rsidRPr="00EC0A6F">
        <w:rPr>
          <w:rFonts w:ascii="Frutiger LT 45 Light" w:eastAsia="Times New Roman" w:hAnsi="Frutiger LT 45 Light" w:cstheme="minorHAnsi"/>
          <w:sz w:val="21"/>
          <w:szCs w:val="21"/>
          <w:lang w:val="en"/>
        </w:rPr>
        <w:t>.</w:t>
      </w:r>
      <w:r w:rsidRPr="00583445">
        <w:rPr>
          <w:rFonts w:ascii="Frutiger LT 45 Light" w:eastAsia="Times New Roman" w:hAnsi="Frutiger LT 45 Light" w:cstheme="minorHAnsi"/>
          <w:sz w:val="21"/>
          <w:szCs w:val="21"/>
          <w:lang w:val="en"/>
        </w:rPr>
        <w:t xml:space="preserve"> </w:t>
      </w:r>
    </w:p>
    <w:p w14:paraId="27CBAC94" w14:textId="60DF141B" w:rsidR="00E85F1E" w:rsidRDefault="00040273" w:rsidP="00EC0A6F">
      <w:pPr>
        <w:pStyle w:val="ListParagraph"/>
        <w:numPr>
          <w:ilvl w:val="0"/>
          <w:numId w:val="32"/>
        </w:numPr>
        <w:spacing w:after="168"/>
        <w:jc w:val="both"/>
        <w:rPr>
          <w:rFonts w:ascii="Frutiger LT 45 Light" w:eastAsia="Times New Roman" w:hAnsi="Frutiger LT 45 Light" w:cstheme="minorHAnsi"/>
          <w:sz w:val="21"/>
          <w:szCs w:val="21"/>
          <w:lang w:val="en"/>
        </w:rPr>
      </w:pPr>
      <w:r w:rsidRPr="00583445">
        <w:rPr>
          <w:rFonts w:ascii="Frutiger LT 45 Light" w:eastAsia="Times New Roman" w:hAnsi="Frutiger LT 45 Light" w:cstheme="minorHAnsi"/>
          <w:sz w:val="21"/>
          <w:szCs w:val="21"/>
          <w:lang w:val="en"/>
        </w:rPr>
        <w:t xml:space="preserve">To be amongst the </w:t>
      </w:r>
      <w:r w:rsidR="003D08E7">
        <w:rPr>
          <w:rFonts w:ascii="Frutiger LT 45 Light" w:eastAsia="Times New Roman" w:hAnsi="Frutiger LT 45 Light" w:cstheme="minorHAnsi"/>
          <w:sz w:val="21"/>
          <w:szCs w:val="21"/>
          <w:lang w:val="en"/>
        </w:rPr>
        <w:t>500</w:t>
      </w:r>
      <w:r w:rsidRPr="00583445">
        <w:rPr>
          <w:rFonts w:ascii="Frutiger LT 45 Light" w:eastAsia="Times New Roman" w:hAnsi="Frutiger LT 45 Light" w:cstheme="minorHAnsi"/>
          <w:sz w:val="21"/>
          <w:szCs w:val="21"/>
          <w:lang w:val="en"/>
        </w:rPr>
        <w:t xml:space="preserve"> eligible winners, </w:t>
      </w:r>
      <w:r w:rsidR="00DA437E">
        <w:rPr>
          <w:rFonts w:ascii="Frutiger LT 45 Light" w:eastAsia="Times New Roman" w:hAnsi="Frutiger LT 45 Light" w:cstheme="minorHAnsi"/>
          <w:sz w:val="21"/>
          <w:szCs w:val="21"/>
          <w:lang w:val="en"/>
        </w:rPr>
        <w:t xml:space="preserve">you </w:t>
      </w:r>
      <w:r w:rsidRPr="00583445">
        <w:rPr>
          <w:rFonts w:ascii="Frutiger LT 45 Light" w:eastAsia="Times New Roman" w:hAnsi="Frutiger LT 45 Light" w:cstheme="minorHAnsi"/>
          <w:sz w:val="21"/>
          <w:szCs w:val="21"/>
          <w:lang w:val="en"/>
        </w:rPr>
        <w:t xml:space="preserve">must achieve </w:t>
      </w:r>
      <w:r w:rsidR="0049684B">
        <w:rPr>
          <w:rFonts w:ascii="Frutiger LT 45 Light" w:eastAsia="Times New Roman" w:hAnsi="Frutiger LT 45 Light" w:cstheme="minorHAnsi"/>
          <w:sz w:val="21"/>
          <w:szCs w:val="21"/>
          <w:lang w:val="en"/>
        </w:rPr>
        <w:t xml:space="preserve">or surpass the target count for the </w:t>
      </w:r>
      <w:r w:rsidR="004110F5">
        <w:rPr>
          <w:rFonts w:ascii="Frutiger LT 45 Light" w:eastAsia="Times New Roman" w:hAnsi="Frutiger LT 45 Light" w:cstheme="minorHAnsi"/>
          <w:sz w:val="21"/>
          <w:szCs w:val="21"/>
          <w:lang w:val="en"/>
        </w:rPr>
        <w:t>ranking/</w:t>
      </w:r>
      <w:r w:rsidR="0049684B">
        <w:rPr>
          <w:rFonts w:ascii="Frutiger LT 45 Light" w:eastAsia="Times New Roman" w:hAnsi="Frutiger LT 45 Light" w:cstheme="minorHAnsi"/>
          <w:sz w:val="21"/>
          <w:szCs w:val="21"/>
          <w:lang w:val="en"/>
        </w:rPr>
        <w:t>category</w:t>
      </w:r>
      <w:r w:rsidR="004110F5">
        <w:rPr>
          <w:rFonts w:ascii="Frutiger LT 45 Light" w:eastAsia="Times New Roman" w:hAnsi="Frutiger LT 45 Light" w:cstheme="minorHAnsi"/>
          <w:sz w:val="21"/>
          <w:szCs w:val="21"/>
          <w:lang w:val="en"/>
        </w:rPr>
        <w:t xml:space="preserve"> you fall into</w:t>
      </w:r>
      <w:r w:rsidR="0049684B">
        <w:rPr>
          <w:rFonts w:ascii="Frutiger LT 45 Light" w:eastAsia="Times New Roman" w:hAnsi="Frutiger LT 45 Light" w:cstheme="minorHAnsi"/>
          <w:sz w:val="21"/>
          <w:szCs w:val="21"/>
          <w:lang w:val="en"/>
        </w:rPr>
        <w:t xml:space="preserve"> and be ranked </w:t>
      </w:r>
      <w:r w:rsidR="003F38EE">
        <w:rPr>
          <w:rFonts w:ascii="Frutiger LT 45 Light" w:eastAsia="Times New Roman" w:hAnsi="Frutiger LT 45 Light" w:cstheme="minorHAnsi"/>
          <w:sz w:val="21"/>
          <w:szCs w:val="21"/>
          <w:lang w:val="en"/>
        </w:rPr>
        <w:t xml:space="preserve">by FirstBank </w:t>
      </w:r>
      <w:r w:rsidR="0049684B">
        <w:rPr>
          <w:rFonts w:ascii="Frutiger LT 45 Light" w:eastAsia="Times New Roman" w:hAnsi="Frutiger LT 45 Light" w:cstheme="minorHAnsi"/>
          <w:sz w:val="21"/>
          <w:szCs w:val="21"/>
          <w:lang w:val="en"/>
        </w:rPr>
        <w:t>amongst the highest for th</w:t>
      </w:r>
      <w:r w:rsidR="0051532A">
        <w:rPr>
          <w:rFonts w:ascii="Frutiger LT 45 Light" w:eastAsia="Times New Roman" w:hAnsi="Frutiger LT 45 Light" w:cstheme="minorHAnsi"/>
          <w:sz w:val="21"/>
          <w:szCs w:val="21"/>
          <w:lang w:val="en"/>
        </w:rPr>
        <w:t>at</w:t>
      </w:r>
      <w:r w:rsidR="0049684B">
        <w:rPr>
          <w:rFonts w:ascii="Frutiger LT 45 Light" w:eastAsia="Times New Roman" w:hAnsi="Frutiger LT 45 Light" w:cstheme="minorHAnsi"/>
          <w:sz w:val="21"/>
          <w:szCs w:val="21"/>
          <w:lang w:val="en"/>
        </w:rPr>
        <w:t xml:space="preserve"> </w:t>
      </w:r>
      <w:r w:rsidR="004110F5">
        <w:rPr>
          <w:rFonts w:ascii="Frutiger LT 45 Light" w:eastAsia="Times New Roman" w:hAnsi="Frutiger LT 45 Light" w:cstheme="minorHAnsi"/>
          <w:sz w:val="21"/>
          <w:szCs w:val="21"/>
          <w:lang w:val="en"/>
        </w:rPr>
        <w:t>category</w:t>
      </w:r>
      <w:r w:rsidRPr="00583445">
        <w:rPr>
          <w:rFonts w:ascii="Frutiger LT 45 Light" w:eastAsia="Times New Roman" w:hAnsi="Frutiger LT 45 Light" w:cstheme="minorHAnsi"/>
          <w:sz w:val="21"/>
          <w:szCs w:val="21"/>
          <w:lang w:val="en"/>
        </w:rPr>
        <w:t>.</w:t>
      </w:r>
    </w:p>
    <w:p w14:paraId="072C949D" w14:textId="233F6604" w:rsidR="00040273" w:rsidRPr="00583445" w:rsidRDefault="00E85F1E" w:rsidP="00EC0A6F">
      <w:pPr>
        <w:pStyle w:val="ListParagraph"/>
        <w:numPr>
          <w:ilvl w:val="0"/>
          <w:numId w:val="32"/>
        </w:numPr>
        <w:spacing w:after="168"/>
        <w:jc w:val="both"/>
        <w:rPr>
          <w:rFonts w:ascii="Frutiger LT 45 Light" w:eastAsia="Times New Roman" w:hAnsi="Frutiger LT 45 Light" w:cstheme="minorHAnsi"/>
          <w:sz w:val="21"/>
          <w:szCs w:val="21"/>
          <w:lang w:val="en"/>
        </w:rPr>
      </w:pPr>
      <w:r>
        <w:rPr>
          <w:rFonts w:ascii="Frutiger LT 45 Light" w:eastAsia="Times New Roman" w:hAnsi="Frutiger LT 45 Light" w:cstheme="minorHAnsi"/>
          <w:sz w:val="21"/>
          <w:szCs w:val="21"/>
          <w:lang w:val="en"/>
        </w:rPr>
        <w:t>Where</w:t>
      </w:r>
      <w:r w:rsidR="00040273" w:rsidRPr="00583445">
        <w:rPr>
          <w:rFonts w:ascii="Frutiger LT 45 Light" w:eastAsia="Times New Roman" w:hAnsi="Frutiger LT 45 Light" w:cstheme="minorHAnsi"/>
          <w:sz w:val="21"/>
          <w:szCs w:val="21"/>
          <w:lang w:val="en"/>
        </w:rPr>
        <w:t xml:space="preserve"> two or more </w:t>
      </w:r>
      <w:r w:rsidR="00DA437E">
        <w:rPr>
          <w:rFonts w:ascii="Frutiger LT 45 Light" w:eastAsia="Times New Roman" w:hAnsi="Frutiger LT 45 Light" w:cstheme="minorHAnsi"/>
          <w:sz w:val="21"/>
          <w:szCs w:val="21"/>
          <w:lang w:val="en"/>
        </w:rPr>
        <w:t>First</w:t>
      </w:r>
      <w:r w:rsidR="006D540E">
        <w:rPr>
          <w:rFonts w:ascii="Frutiger LT 45 Light" w:eastAsia="Times New Roman" w:hAnsi="Frutiger LT 45 Light" w:cstheme="minorHAnsi"/>
          <w:sz w:val="21"/>
          <w:szCs w:val="21"/>
          <w:lang w:val="en"/>
        </w:rPr>
        <w:t>m</w:t>
      </w:r>
      <w:r w:rsidR="00DA437E">
        <w:rPr>
          <w:rFonts w:ascii="Frutiger LT 45 Light" w:eastAsia="Times New Roman" w:hAnsi="Frutiger LT 45 Light" w:cstheme="minorHAnsi"/>
          <w:sz w:val="21"/>
          <w:szCs w:val="21"/>
          <w:lang w:val="en"/>
        </w:rPr>
        <w:t>onie Agents</w:t>
      </w:r>
      <w:r w:rsidR="00DA437E" w:rsidRPr="00583445">
        <w:rPr>
          <w:rFonts w:ascii="Frutiger LT 45 Light" w:eastAsia="Times New Roman" w:hAnsi="Frutiger LT 45 Light" w:cstheme="minorHAnsi"/>
          <w:sz w:val="21"/>
          <w:szCs w:val="21"/>
          <w:lang w:val="en"/>
        </w:rPr>
        <w:t xml:space="preserve"> </w:t>
      </w:r>
      <w:r w:rsidR="00040273" w:rsidRPr="00583445">
        <w:rPr>
          <w:rFonts w:ascii="Frutiger LT 45 Light" w:eastAsia="Times New Roman" w:hAnsi="Frutiger LT 45 Light" w:cstheme="minorHAnsi"/>
          <w:sz w:val="21"/>
          <w:szCs w:val="21"/>
          <w:lang w:val="en"/>
        </w:rPr>
        <w:t xml:space="preserve">tie for the </w:t>
      </w:r>
      <w:r w:rsidR="00662CF0">
        <w:rPr>
          <w:rFonts w:ascii="Frutiger LT 45 Light" w:eastAsia="Times New Roman" w:hAnsi="Frutiger LT 45 Light" w:cstheme="minorHAnsi"/>
          <w:sz w:val="21"/>
          <w:szCs w:val="21"/>
          <w:lang w:val="en"/>
        </w:rPr>
        <w:t>reward</w:t>
      </w:r>
      <w:r w:rsidR="00662CF0" w:rsidRPr="00583445">
        <w:rPr>
          <w:rFonts w:ascii="Frutiger LT 45 Light" w:eastAsia="Times New Roman" w:hAnsi="Frutiger LT 45 Light" w:cstheme="minorHAnsi"/>
          <w:sz w:val="21"/>
          <w:szCs w:val="21"/>
          <w:lang w:val="en"/>
        </w:rPr>
        <w:t xml:space="preserve"> </w:t>
      </w:r>
      <w:r w:rsidR="00040273" w:rsidRPr="00583445">
        <w:rPr>
          <w:rFonts w:ascii="Frutiger LT 45 Light" w:eastAsia="Times New Roman" w:hAnsi="Frutiger LT 45 Light" w:cstheme="minorHAnsi"/>
          <w:sz w:val="21"/>
          <w:szCs w:val="21"/>
          <w:lang w:val="en"/>
        </w:rPr>
        <w:t xml:space="preserve">prize for the </w:t>
      </w:r>
      <w:r w:rsidR="00C524C7">
        <w:rPr>
          <w:rFonts w:ascii="Frutiger LT 45 Light" w:eastAsia="Times New Roman" w:hAnsi="Frutiger LT 45 Light" w:cstheme="minorHAnsi"/>
          <w:sz w:val="21"/>
          <w:szCs w:val="21"/>
          <w:lang w:val="en"/>
        </w:rPr>
        <w:t>Bonanza</w:t>
      </w:r>
      <w:r w:rsidR="00040273" w:rsidRPr="00583445">
        <w:rPr>
          <w:rFonts w:ascii="Frutiger LT 45 Light" w:eastAsia="Times New Roman" w:hAnsi="Frutiger LT 45 Light" w:cstheme="minorHAnsi"/>
          <w:sz w:val="21"/>
          <w:szCs w:val="21"/>
          <w:lang w:val="en"/>
        </w:rPr>
        <w:t>, the winner will be selected</w:t>
      </w:r>
      <w:r w:rsidR="00FC7AF5">
        <w:rPr>
          <w:rFonts w:ascii="Frutiger LT 45 Light" w:eastAsia="Times New Roman" w:hAnsi="Frutiger LT 45 Light" w:cstheme="minorHAnsi"/>
          <w:sz w:val="21"/>
          <w:szCs w:val="21"/>
          <w:lang w:val="en"/>
        </w:rPr>
        <w:t xml:space="preserve"> at FirstBank’s discretion</w:t>
      </w:r>
      <w:r w:rsidR="00040273" w:rsidRPr="00583445">
        <w:rPr>
          <w:rFonts w:ascii="Frutiger LT 45 Light" w:eastAsia="Times New Roman" w:hAnsi="Frutiger LT 45 Light" w:cstheme="minorHAnsi"/>
          <w:sz w:val="21"/>
          <w:szCs w:val="21"/>
          <w:lang w:val="en"/>
        </w:rPr>
        <w:t>.</w:t>
      </w:r>
    </w:p>
    <w:p w14:paraId="3A2388E4" w14:textId="6D0AC056" w:rsidR="00FC7AF5" w:rsidRDefault="00040273" w:rsidP="00EC0A6F">
      <w:pPr>
        <w:pStyle w:val="ListParagraph"/>
        <w:numPr>
          <w:ilvl w:val="0"/>
          <w:numId w:val="32"/>
        </w:numPr>
        <w:spacing w:after="168"/>
        <w:jc w:val="both"/>
        <w:rPr>
          <w:rFonts w:ascii="Frutiger LT 45 Light" w:eastAsia="Times New Roman" w:hAnsi="Frutiger LT 45 Light" w:cstheme="minorHAnsi"/>
          <w:sz w:val="21"/>
          <w:szCs w:val="21"/>
          <w:lang w:val="en"/>
        </w:rPr>
      </w:pPr>
      <w:r w:rsidRPr="00583445">
        <w:rPr>
          <w:rFonts w:ascii="Frutiger LT 45 Light" w:eastAsia="Times New Roman" w:hAnsi="Frutiger LT 45 Light" w:cstheme="minorHAnsi"/>
          <w:sz w:val="21"/>
          <w:szCs w:val="21"/>
          <w:lang w:val="en"/>
        </w:rPr>
        <w:t xml:space="preserve">Winners shall be collated at the end of </w:t>
      </w:r>
      <w:r w:rsidR="003D08E7">
        <w:rPr>
          <w:rFonts w:ascii="Frutiger LT 45 Light" w:eastAsia="Times New Roman" w:hAnsi="Frutiger LT 45 Light" w:cstheme="minorHAnsi"/>
          <w:sz w:val="21"/>
          <w:szCs w:val="21"/>
          <w:lang w:val="en"/>
        </w:rPr>
        <w:t>the</w:t>
      </w:r>
      <w:r w:rsidR="001F4D0A">
        <w:rPr>
          <w:rFonts w:ascii="Frutiger LT 45 Light" w:eastAsia="Times New Roman" w:hAnsi="Frutiger LT 45 Light" w:cstheme="minorHAnsi"/>
          <w:sz w:val="21"/>
          <w:szCs w:val="21"/>
          <w:lang w:val="en"/>
        </w:rPr>
        <w:t xml:space="preserve"> month</w:t>
      </w:r>
      <w:r w:rsidR="003F38EE">
        <w:rPr>
          <w:rFonts w:ascii="Frutiger LT 45 Light" w:eastAsia="Times New Roman" w:hAnsi="Frutiger LT 45 Light" w:cstheme="minorHAnsi"/>
          <w:sz w:val="21"/>
          <w:szCs w:val="21"/>
          <w:lang w:val="en"/>
        </w:rPr>
        <w:t xml:space="preserve"> by FirstBank</w:t>
      </w:r>
    </w:p>
    <w:p w14:paraId="545F5C85" w14:textId="36151449" w:rsidR="00E20C02" w:rsidRPr="00623151" w:rsidRDefault="00F36205" w:rsidP="00EC0A6F">
      <w:pPr>
        <w:pStyle w:val="ListParagraph"/>
        <w:numPr>
          <w:ilvl w:val="0"/>
          <w:numId w:val="32"/>
        </w:numPr>
        <w:spacing w:after="168"/>
        <w:jc w:val="both"/>
        <w:rPr>
          <w:rFonts w:ascii="Frutiger LT 45 Light" w:eastAsia="Times New Roman" w:hAnsi="Frutiger LT 45 Light" w:cstheme="minorHAnsi"/>
          <w:sz w:val="21"/>
          <w:szCs w:val="21"/>
          <w:lang w:val="en"/>
        </w:rPr>
      </w:pPr>
      <w:r w:rsidRPr="009741B5">
        <w:rPr>
          <w:rFonts w:ascii="Frutiger LT 45 Light" w:eastAsia="Times New Roman" w:hAnsi="Frutiger LT 45 Light" w:cstheme="minorHAnsi"/>
          <w:sz w:val="21"/>
          <w:szCs w:val="21"/>
          <w:lang w:val="en"/>
        </w:rPr>
        <w:t>Winners will be contacted or informed of their winning via SMS Notification and/or Email</w:t>
      </w:r>
      <w:r w:rsidRPr="00B978C2">
        <w:rPr>
          <w:rFonts w:ascii="Frutiger LT 45 Light" w:eastAsia="Times New Roman" w:hAnsi="Frutiger LT 45 Light" w:cstheme="minorHAnsi"/>
          <w:sz w:val="21"/>
          <w:szCs w:val="21"/>
        </w:rPr>
        <w:t xml:space="preserve"> </w:t>
      </w:r>
      <w:r>
        <w:rPr>
          <w:rFonts w:ascii="Frutiger LT 45 Light" w:eastAsia="Times New Roman" w:hAnsi="Frutiger LT 45 Light" w:cstheme="minorHAnsi"/>
          <w:sz w:val="21"/>
          <w:szCs w:val="21"/>
        </w:rPr>
        <w:t xml:space="preserve">or any other channel to be determined by </w:t>
      </w:r>
      <w:r w:rsidR="00E20C02">
        <w:rPr>
          <w:rFonts w:ascii="Frutiger LT 45 Light" w:eastAsia="Times New Roman" w:hAnsi="Frutiger LT 45 Light" w:cstheme="minorHAnsi"/>
          <w:sz w:val="21"/>
          <w:szCs w:val="21"/>
        </w:rPr>
        <w:t>FirstB</w:t>
      </w:r>
      <w:r>
        <w:rPr>
          <w:rFonts w:ascii="Frutiger LT 45 Light" w:eastAsia="Times New Roman" w:hAnsi="Frutiger LT 45 Light" w:cstheme="minorHAnsi"/>
          <w:sz w:val="21"/>
          <w:szCs w:val="21"/>
        </w:rPr>
        <w:t>ank in its sole discretion.</w:t>
      </w:r>
    </w:p>
    <w:p w14:paraId="60F28145" w14:textId="6394030C" w:rsidR="003F38EE" w:rsidRPr="003D08E7" w:rsidRDefault="003F38EE" w:rsidP="003D08E7">
      <w:pPr>
        <w:pStyle w:val="ListParagraph"/>
        <w:numPr>
          <w:ilvl w:val="0"/>
          <w:numId w:val="32"/>
        </w:numPr>
        <w:rPr>
          <w:rFonts w:ascii="Frutiger LT 45 Light" w:eastAsia="Times New Roman" w:hAnsi="Frutiger LT 45 Light" w:cstheme="minorHAnsi"/>
          <w:sz w:val="21"/>
          <w:szCs w:val="21"/>
          <w:lang w:val="en"/>
        </w:rPr>
      </w:pPr>
      <w:r w:rsidRPr="003F38EE">
        <w:rPr>
          <w:rFonts w:ascii="Frutiger LT 45 Light" w:eastAsia="Times New Roman" w:hAnsi="Frutiger LT 45 Light" w:cstheme="minorHAnsi"/>
          <w:sz w:val="21"/>
          <w:szCs w:val="21"/>
          <w:lang w:val="en"/>
        </w:rPr>
        <w:t xml:space="preserve">Winners shall be </w:t>
      </w:r>
      <w:r w:rsidR="00623151" w:rsidRPr="003F38EE">
        <w:rPr>
          <w:rFonts w:ascii="Frutiger LT 45 Light" w:eastAsia="Times New Roman" w:hAnsi="Frutiger LT 45 Light" w:cstheme="minorHAnsi"/>
          <w:sz w:val="21"/>
          <w:szCs w:val="21"/>
          <w:lang w:val="en"/>
        </w:rPr>
        <w:t>subsequently rewarded</w:t>
      </w:r>
      <w:r w:rsidRPr="003F38EE">
        <w:rPr>
          <w:rFonts w:ascii="Frutiger LT 45 Light" w:eastAsia="Times New Roman" w:hAnsi="Frutiger LT 45 Light" w:cstheme="minorHAnsi"/>
          <w:sz w:val="21"/>
          <w:szCs w:val="21"/>
          <w:lang w:val="en"/>
        </w:rPr>
        <w:t xml:space="preserve"> on a date to be determined by FirstBank at its sole discretion.</w:t>
      </w:r>
    </w:p>
    <w:p w14:paraId="318116BC" w14:textId="78370BAD" w:rsidR="00DF2C77" w:rsidRPr="006401BC" w:rsidRDefault="00FC7AF5" w:rsidP="006401BC">
      <w:pPr>
        <w:pStyle w:val="ListParagraph"/>
        <w:numPr>
          <w:ilvl w:val="0"/>
          <w:numId w:val="32"/>
        </w:numPr>
        <w:spacing w:after="168"/>
        <w:jc w:val="both"/>
      </w:pPr>
      <w:r w:rsidRPr="006401BC">
        <w:rPr>
          <w:rFonts w:ascii="Frutiger LT 45 Light" w:eastAsia="Times New Roman" w:hAnsi="Frutiger LT 45 Light" w:cstheme="minorHAnsi"/>
          <w:sz w:val="21"/>
          <w:szCs w:val="21"/>
        </w:rPr>
        <w:t xml:space="preserve">FirstBank reserves the </w:t>
      </w:r>
      <w:r w:rsidRPr="006401BC">
        <w:rPr>
          <w:rFonts w:ascii="Frutiger LT 45 Light" w:eastAsia="Times New Roman" w:hAnsi="Frutiger LT 45 Light" w:cstheme="minorHAnsi"/>
          <w:sz w:val="21"/>
          <w:szCs w:val="21"/>
          <w:lang w:val="en"/>
        </w:rPr>
        <w:t>right to disqualify a potential winner deemed ineligible (or who otherwise does not qualify to become a winner) and select another winner.</w:t>
      </w:r>
    </w:p>
    <w:p w14:paraId="5424E522" w14:textId="77777777" w:rsidR="00162634" w:rsidRPr="00EC0A6F" w:rsidRDefault="00162634" w:rsidP="00EC0A6F">
      <w:pPr>
        <w:pStyle w:val="ListParagraph"/>
        <w:ind w:left="360"/>
        <w:jc w:val="both"/>
        <w:rPr>
          <w:rFonts w:ascii="Frutiger LT 45 Light" w:hAnsi="Frutiger LT 45 Light"/>
          <w:sz w:val="21"/>
          <w:szCs w:val="21"/>
          <w:lang w:val="en"/>
        </w:rPr>
      </w:pPr>
    </w:p>
    <w:p w14:paraId="26772C69" w14:textId="77777777" w:rsidR="00162634" w:rsidRPr="00EC0A6F" w:rsidRDefault="00162634" w:rsidP="00EC0A6F">
      <w:pPr>
        <w:pStyle w:val="ListParagraph"/>
        <w:numPr>
          <w:ilvl w:val="0"/>
          <w:numId w:val="30"/>
        </w:numPr>
        <w:shd w:val="clear" w:color="auto" w:fill="FFFFFF"/>
        <w:spacing w:after="288"/>
        <w:jc w:val="both"/>
        <w:rPr>
          <w:rFonts w:ascii="Frutiger LT 45 Light" w:hAnsi="Frutiger LT 45 Light"/>
          <w:sz w:val="21"/>
          <w:szCs w:val="21"/>
          <w:lang w:val="en"/>
        </w:rPr>
      </w:pPr>
      <w:r w:rsidRPr="00EC0A6F">
        <w:rPr>
          <w:rFonts w:ascii="Frutiger LT 45 Light" w:hAnsi="Frutiger LT 45 Light"/>
          <w:b/>
          <w:sz w:val="21"/>
          <w:szCs w:val="21"/>
          <w:lang w:val="en"/>
        </w:rPr>
        <w:t>Use of Data.</w:t>
      </w:r>
    </w:p>
    <w:p w14:paraId="44EF8792" w14:textId="6D6E6B24" w:rsidR="00162634" w:rsidRPr="00EC0A6F" w:rsidRDefault="00162634" w:rsidP="00EC0A6F">
      <w:pPr>
        <w:pStyle w:val="ListParagraph"/>
        <w:ind w:left="360"/>
        <w:jc w:val="both"/>
        <w:rPr>
          <w:rFonts w:ascii="Frutiger LT 45 Light" w:hAnsi="Frutiger LT 45 Light"/>
          <w:bCs/>
          <w:sz w:val="21"/>
          <w:szCs w:val="21"/>
        </w:rPr>
      </w:pPr>
      <w:r w:rsidRPr="00EC0A6F">
        <w:rPr>
          <w:rFonts w:ascii="Frutiger LT 45 Light" w:hAnsi="Frutiger LT 45 Light"/>
          <w:sz w:val="21"/>
          <w:szCs w:val="21"/>
          <w:lang w:val="en"/>
        </w:rPr>
        <w:t xml:space="preserve">FirstBank will collect personal data about participants including their name, phone numbers, e-mail addresses and information about participants. </w:t>
      </w:r>
      <w:r w:rsidRPr="00EC0A6F">
        <w:rPr>
          <w:rFonts w:ascii="Frutiger LT 45 Light" w:hAnsi="Frutiger LT 45 Light"/>
          <w:bCs/>
          <w:sz w:val="21"/>
          <w:szCs w:val="21"/>
        </w:rPr>
        <w:t xml:space="preserve">By participating in the </w:t>
      </w:r>
      <w:r w:rsidR="00C524C7">
        <w:rPr>
          <w:rFonts w:ascii="Frutiger LT 45 Light" w:hAnsi="Frutiger LT 45 Light"/>
          <w:bCs/>
          <w:sz w:val="21"/>
          <w:szCs w:val="21"/>
        </w:rPr>
        <w:t>Bonanza</w:t>
      </w:r>
      <w:r w:rsidR="00CF1B42" w:rsidRPr="00EC0A6F">
        <w:rPr>
          <w:rFonts w:ascii="Frutiger LT 45 Light" w:hAnsi="Frutiger LT 45 Light"/>
          <w:bCs/>
          <w:sz w:val="21"/>
          <w:szCs w:val="21"/>
        </w:rPr>
        <w:t xml:space="preserve"> </w:t>
      </w:r>
      <w:r w:rsidRPr="00EC0A6F">
        <w:rPr>
          <w:rFonts w:ascii="Frutiger LT 45 Light" w:hAnsi="Frutiger LT 45 Light"/>
          <w:bCs/>
          <w:sz w:val="21"/>
          <w:szCs w:val="21"/>
        </w:rPr>
        <w:t>and providing us with your personal information,</w:t>
      </w:r>
      <w:r w:rsidR="000F03A8">
        <w:rPr>
          <w:rFonts w:ascii="Frutiger LT 45 Light" w:hAnsi="Frutiger LT 45 Light"/>
          <w:bCs/>
          <w:sz w:val="21"/>
          <w:szCs w:val="21"/>
        </w:rPr>
        <w:t xml:space="preserve"> you expressly consent to us: (i</w:t>
      </w:r>
      <w:r w:rsidRPr="00EC0A6F">
        <w:rPr>
          <w:rFonts w:ascii="Frutiger LT 45 Light" w:hAnsi="Frutiger LT 45 Light"/>
          <w:bCs/>
          <w:sz w:val="21"/>
          <w:szCs w:val="21"/>
        </w:rPr>
        <w:t xml:space="preserve">) processing your personal information/data as may be required by </w:t>
      </w:r>
      <w:r>
        <w:rPr>
          <w:rFonts w:ascii="Frutiger LT 45 Light" w:hAnsi="Frutiger LT 45 Light"/>
          <w:bCs/>
          <w:sz w:val="21"/>
          <w:szCs w:val="21"/>
        </w:rPr>
        <w:t>First</w:t>
      </w:r>
      <w:r w:rsidRPr="00EC0A6F">
        <w:rPr>
          <w:rFonts w:ascii="Frutiger LT 45 Light" w:hAnsi="Frutiger LT 45 Light"/>
          <w:bCs/>
          <w:sz w:val="21"/>
          <w:szCs w:val="21"/>
        </w:rPr>
        <w:t xml:space="preserve">Bank for the purpose of the </w:t>
      </w:r>
      <w:r w:rsidR="00C524C7">
        <w:rPr>
          <w:rFonts w:ascii="Frutiger LT 45 Light" w:hAnsi="Frutiger LT 45 Light"/>
          <w:bCs/>
          <w:sz w:val="21"/>
          <w:szCs w:val="21"/>
        </w:rPr>
        <w:t>Bonanza</w:t>
      </w:r>
      <w:r w:rsidR="00CF1B42" w:rsidRPr="00EC0A6F" w:rsidDel="00CF1B42">
        <w:rPr>
          <w:rFonts w:ascii="Frutiger LT 45 Light" w:hAnsi="Frutiger LT 45 Light"/>
          <w:bCs/>
          <w:sz w:val="21"/>
          <w:szCs w:val="21"/>
        </w:rPr>
        <w:t xml:space="preserve"> </w:t>
      </w:r>
      <w:r w:rsidRPr="00EC0A6F">
        <w:rPr>
          <w:rFonts w:ascii="Frutiger LT 45 Light" w:hAnsi="Frutiger LT 45 Light"/>
          <w:bCs/>
          <w:sz w:val="21"/>
          <w:szCs w:val="21"/>
        </w:rPr>
        <w:t xml:space="preserve"> and other </w:t>
      </w:r>
      <w:r w:rsidR="000447B0">
        <w:rPr>
          <w:rFonts w:ascii="Frutiger LT 45 Light" w:hAnsi="Frutiger LT 45 Light"/>
          <w:bCs/>
          <w:sz w:val="21"/>
          <w:szCs w:val="21"/>
        </w:rPr>
        <w:t>promo</w:t>
      </w:r>
      <w:r w:rsidRPr="00EC0A6F">
        <w:rPr>
          <w:rFonts w:ascii="Frutiger LT 45 Light" w:hAnsi="Frutiger LT 45 Light"/>
          <w:bCs/>
          <w:sz w:val="21"/>
          <w:szCs w:val="21"/>
        </w:rPr>
        <w:t>tional activities; and (</w:t>
      </w:r>
      <w:r w:rsidR="000F03A8">
        <w:rPr>
          <w:rFonts w:ascii="Frutiger LT 45 Light" w:hAnsi="Frutiger LT 45 Light"/>
          <w:bCs/>
          <w:sz w:val="21"/>
          <w:szCs w:val="21"/>
        </w:rPr>
        <w:t>ii</w:t>
      </w:r>
      <w:r w:rsidRPr="00EC0A6F">
        <w:rPr>
          <w:rFonts w:ascii="Frutiger LT 45 Light" w:hAnsi="Frutiger LT 45 Light"/>
          <w:bCs/>
          <w:sz w:val="21"/>
          <w:szCs w:val="21"/>
        </w:rPr>
        <w:t xml:space="preserve">) using any data or information obtained from you, including your personal data and sharing same with other third parties, including our subsidiary companies, parent, affiliates, members of FBN Holdings Plc’s group </w:t>
      </w:r>
      <w:r w:rsidR="006016D1">
        <w:rPr>
          <w:rFonts w:ascii="Frutiger LT 45 Light" w:hAnsi="Frutiger LT 45 Light"/>
          <w:bCs/>
          <w:sz w:val="21"/>
          <w:szCs w:val="21"/>
        </w:rPr>
        <w:t xml:space="preserve">(Related Parties) </w:t>
      </w:r>
      <w:r w:rsidRPr="00EC0A6F">
        <w:rPr>
          <w:rFonts w:ascii="Frutiger LT 45 Light" w:hAnsi="Frutiger LT 45 Light"/>
          <w:bCs/>
          <w:sz w:val="21"/>
          <w:szCs w:val="21"/>
        </w:rPr>
        <w:t>and any service provider(s) engaged by FirstBank</w:t>
      </w:r>
      <w:r w:rsidR="006016D1">
        <w:rPr>
          <w:rFonts w:ascii="Frutiger LT 45 Light" w:hAnsi="Frutiger LT 45 Light"/>
          <w:bCs/>
          <w:sz w:val="21"/>
          <w:szCs w:val="21"/>
        </w:rPr>
        <w:t xml:space="preserve"> </w:t>
      </w:r>
      <w:r w:rsidRPr="00EC0A6F">
        <w:rPr>
          <w:rFonts w:ascii="Frutiger LT 45 Light" w:hAnsi="Frutiger LT 45 Light"/>
          <w:bCs/>
          <w:sz w:val="21"/>
          <w:szCs w:val="21"/>
        </w:rPr>
        <w:t xml:space="preserve"> for the </w:t>
      </w:r>
      <w:r w:rsidR="006016D1">
        <w:rPr>
          <w:rFonts w:ascii="Frutiger LT 45 Light" w:hAnsi="Frutiger LT 45 Light"/>
          <w:bCs/>
          <w:sz w:val="21"/>
          <w:szCs w:val="21"/>
        </w:rPr>
        <w:t xml:space="preserve">purpose of the </w:t>
      </w:r>
      <w:r w:rsidR="00C524C7">
        <w:rPr>
          <w:rFonts w:ascii="Frutiger LT 45 Light" w:hAnsi="Frutiger LT 45 Light"/>
          <w:bCs/>
          <w:sz w:val="21"/>
          <w:szCs w:val="21"/>
        </w:rPr>
        <w:t>Bonanza</w:t>
      </w:r>
      <w:r w:rsidRPr="00EC0A6F">
        <w:rPr>
          <w:rFonts w:ascii="Frutiger LT 45 Light" w:hAnsi="Frutiger LT 45 Light"/>
          <w:bCs/>
          <w:sz w:val="21"/>
          <w:szCs w:val="21"/>
        </w:rPr>
        <w:t>.</w:t>
      </w:r>
    </w:p>
    <w:p w14:paraId="3430B432" w14:textId="77777777" w:rsidR="00162634" w:rsidRPr="00EC0A6F" w:rsidRDefault="00162634" w:rsidP="00EC0A6F">
      <w:pPr>
        <w:pStyle w:val="ListParagraph"/>
        <w:ind w:left="360"/>
        <w:jc w:val="both"/>
        <w:rPr>
          <w:rFonts w:ascii="Frutiger LT 45 Light" w:hAnsi="Frutiger LT 45 Light"/>
          <w:sz w:val="21"/>
          <w:szCs w:val="21"/>
          <w:lang w:val="en"/>
        </w:rPr>
      </w:pPr>
      <w:r w:rsidRPr="00EC0A6F">
        <w:rPr>
          <w:rFonts w:ascii="Frutiger LT 45 Light" w:hAnsi="Frutiger LT 45 Light"/>
          <w:bCs/>
          <w:sz w:val="21"/>
          <w:szCs w:val="21"/>
        </w:rPr>
        <w:t xml:space="preserve"> </w:t>
      </w:r>
    </w:p>
    <w:p w14:paraId="4B7DB8EE" w14:textId="77777777" w:rsidR="00162634" w:rsidRPr="00EC0A6F" w:rsidRDefault="00162634" w:rsidP="00EC0A6F">
      <w:pPr>
        <w:pStyle w:val="ListParagraph"/>
        <w:numPr>
          <w:ilvl w:val="0"/>
          <w:numId w:val="30"/>
        </w:numPr>
        <w:shd w:val="clear" w:color="auto" w:fill="FFFFFF"/>
        <w:spacing w:after="288"/>
        <w:jc w:val="both"/>
        <w:rPr>
          <w:rFonts w:ascii="Frutiger LT 45 Light" w:hAnsi="Frutiger LT 45 Light"/>
          <w:b/>
          <w:sz w:val="21"/>
          <w:szCs w:val="21"/>
          <w:lang w:val="en"/>
        </w:rPr>
      </w:pPr>
      <w:r w:rsidRPr="00EC0A6F">
        <w:rPr>
          <w:rFonts w:ascii="Frutiger LT 45 Light" w:hAnsi="Frutiger LT 45 Light"/>
          <w:b/>
          <w:sz w:val="21"/>
          <w:szCs w:val="21"/>
          <w:lang w:val="en"/>
        </w:rPr>
        <w:t>Disclaimer and Indemnification.</w:t>
      </w:r>
    </w:p>
    <w:p w14:paraId="312C6957" w14:textId="3EE4ACC1" w:rsidR="00162634" w:rsidRPr="00EC0A6F" w:rsidRDefault="00162634" w:rsidP="00EC0A6F">
      <w:pPr>
        <w:pStyle w:val="ListParagraph"/>
        <w:ind w:left="360"/>
        <w:jc w:val="both"/>
        <w:rPr>
          <w:rFonts w:ascii="Frutiger LT 45 Light" w:hAnsi="Frutiger LT 45 Light"/>
          <w:sz w:val="21"/>
          <w:szCs w:val="21"/>
          <w:lang w:val="en"/>
        </w:rPr>
      </w:pPr>
      <w:r w:rsidRPr="00EC0A6F">
        <w:rPr>
          <w:rFonts w:ascii="Frutiger LT 45 Light" w:hAnsi="Frutiger LT 45 Light"/>
          <w:sz w:val="21"/>
          <w:szCs w:val="21"/>
          <w:lang w:val="en"/>
        </w:rPr>
        <w:t xml:space="preserve">Each participant in the </w:t>
      </w:r>
      <w:r w:rsidR="00C524C7">
        <w:rPr>
          <w:rFonts w:ascii="Frutiger LT 45 Light" w:hAnsi="Frutiger LT 45 Light"/>
          <w:bCs/>
          <w:sz w:val="21"/>
          <w:szCs w:val="21"/>
        </w:rPr>
        <w:t>Bonanza</w:t>
      </w:r>
      <w:r w:rsidRPr="00EC0A6F">
        <w:rPr>
          <w:rFonts w:ascii="Frutiger LT 45 Light" w:hAnsi="Frutiger LT 45 Light"/>
          <w:sz w:val="21"/>
          <w:szCs w:val="21"/>
          <w:lang w:val="en"/>
        </w:rPr>
        <w:t xml:space="preserve"> agree to release, discharge, indemnify and hold harmless FirstBank, the Related Parties, and each of their respective directors, officers, employees</w:t>
      </w:r>
      <w:r w:rsidR="00CA2E40">
        <w:rPr>
          <w:rFonts w:ascii="Frutiger LT 45 Light" w:hAnsi="Frutiger LT 45 Light"/>
          <w:sz w:val="21"/>
          <w:szCs w:val="21"/>
          <w:lang w:val="en"/>
        </w:rPr>
        <w:t xml:space="preserve"> and </w:t>
      </w:r>
      <w:r w:rsidRPr="00EC0A6F">
        <w:rPr>
          <w:rFonts w:ascii="Frutiger LT 45 Light" w:hAnsi="Frutiger LT 45 Light"/>
          <w:sz w:val="21"/>
          <w:szCs w:val="21"/>
          <w:lang w:val="en"/>
        </w:rPr>
        <w:t>shareholders</w:t>
      </w:r>
      <w:r w:rsidR="00CA2E40">
        <w:rPr>
          <w:rFonts w:ascii="Frutiger LT 45 Light" w:hAnsi="Frutiger LT 45 Light"/>
          <w:sz w:val="21"/>
          <w:szCs w:val="21"/>
          <w:lang w:val="en"/>
        </w:rPr>
        <w:t xml:space="preserve"> </w:t>
      </w:r>
      <w:r w:rsidRPr="00EC0A6F">
        <w:rPr>
          <w:rFonts w:ascii="Frutiger LT 45 Light" w:hAnsi="Frutiger LT 45 Light"/>
          <w:sz w:val="21"/>
          <w:szCs w:val="21"/>
          <w:lang w:val="en"/>
        </w:rPr>
        <w:t xml:space="preserve">from any and all liability, loss, damage or injuries to any person (including death) or loss of property of any kind sustained in connection with </w:t>
      </w:r>
      <w:r w:rsidR="006016D1">
        <w:rPr>
          <w:rFonts w:ascii="Frutiger LT 45 Light" w:hAnsi="Frutiger LT 45 Light"/>
          <w:sz w:val="21"/>
          <w:szCs w:val="21"/>
          <w:lang w:val="en"/>
        </w:rPr>
        <w:t>the participant’s</w:t>
      </w:r>
      <w:r w:rsidR="006016D1" w:rsidRPr="00EC0A6F">
        <w:rPr>
          <w:rFonts w:ascii="Frutiger LT 45 Light" w:hAnsi="Frutiger LT 45 Light"/>
          <w:sz w:val="21"/>
          <w:szCs w:val="21"/>
          <w:lang w:val="en"/>
        </w:rPr>
        <w:t xml:space="preserve"> </w:t>
      </w:r>
      <w:r w:rsidRPr="00EC0A6F">
        <w:rPr>
          <w:rFonts w:ascii="Frutiger LT 45 Light" w:hAnsi="Frutiger LT 45 Light"/>
          <w:sz w:val="21"/>
          <w:szCs w:val="21"/>
          <w:lang w:val="en"/>
        </w:rPr>
        <w:t xml:space="preserve">participation in the </w:t>
      </w:r>
      <w:r w:rsidR="00C524C7">
        <w:rPr>
          <w:rFonts w:ascii="Frutiger LT 45 Light" w:hAnsi="Frutiger LT 45 Light"/>
          <w:bCs/>
          <w:sz w:val="21"/>
          <w:szCs w:val="21"/>
        </w:rPr>
        <w:t>Bonanza</w:t>
      </w:r>
      <w:r w:rsidRPr="00EC0A6F">
        <w:rPr>
          <w:rFonts w:ascii="Frutiger LT 45 Light" w:hAnsi="Frutiger LT 45 Light"/>
          <w:sz w:val="21"/>
          <w:szCs w:val="21"/>
          <w:lang w:val="en"/>
        </w:rPr>
        <w:t xml:space="preserve"> or from </w:t>
      </w:r>
      <w:r w:rsidR="006016D1">
        <w:rPr>
          <w:rFonts w:ascii="Frutiger LT 45 Light" w:hAnsi="Frutiger LT 45 Light"/>
          <w:sz w:val="21"/>
          <w:szCs w:val="21"/>
          <w:lang w:val="en"/>
        </w:rPr>
        <w:t>participant’s</w:t>
      </w:r>
      <w:r w:rsidR="006016D1" w:rsidRPr="00EC0A6F">
        <w:rPr>
          <w:rFonts w:ascii="Frutiger LT 45 Light" w:hAnsi="Frutiger LT 45 Light"/>
          <w:sz w:val="21"/>
          <w:szCs w:val="21"/>
          <w:lang w:val="en"/>
        </w:rPr>
        <w:t xml:space="preserve"> </w:t>
      </w:r>
      <w:r w:rsidRPr="00EC0A6F">
        <w:rPr>
          <w:rFonts w:ascii="Frutiger LT 45 Light" w:hAnsi="Frutiger LT 45 Light"/>
          <w:sz w:val="21"/>
          <w:szCs w:val="21"/>
          <w:lang w:val="en"/>
        </w:rPr>
        <w:t xml:space="preserve">acceptance, receipt, possession and/or use or misuse of the </w:t>
      </w:r>
      <w:r w:rsidR="00C524C7">
        <w:rPr>
          <w:rFonts w:ascii="Frutiger LT 45 Light" w:hAnsi="Frutiger LT 45 Light"/>
          <w:bCs/>
          <w:sz w:val="21"/>
          <w:szCs w:val="21"/>
        </w:rPr>
        <w:t>Bonanza</w:t>
      </w:r>
      <w:r w:rsidRPr="00EC0A6F">
        <w:rPr>
          <w:rFonts w:ascii="Frutiger LT 45 Light" w:hAnsi="Frutiger LT 45 Light"/>
          <w:sz w:val="21"/>
          <w:szCs w:val="21"/>
          <w:lang w:val="en"/>
        </w:rPr>
        <w:t xml:space="preserve"> </w:t>
      </w:r>
      <w:r w:rsidR="000F03A8">
        <w:rPr>
          <w:rFonts w:ascii="Frutiger LT 45 Light" w:hAnsi="Frutiger LT 45 Light"/>
          <w:sz w:val="21"/>
          <w:szCs w:val="21"/>
          <w:lang w:val="en"/>
        </w:rPr>
        <w:t>reward</w:t>
      </w:r>
      <w:r w:rsidRPr="00EC0A6F">
        <w:rPr>
          <w:rFonts w:ascii="Frutiger LT 45 Light" w:hAnsi="Frutiger LT 45 Light"/>
          <w:sz w:val="21"/>
          <w:szCs w:val="21"/>
          <w:lang w:val="en"/>
        </w:rPr>
        <w:t xml:space="preserve">, or for any typographical or other error in the printing, offering or announcement of the prize. </w:t>
      </w:r>
    </w:p>
    <w:p w14:paraId="0FD1F125" w14:textId="77777777" w:rsidR="00162634" w:rsidRPr="00EC0A6F" w:rsidRDefault="00162634" w:rsidP="00EC0A6F">
      <w:pPr>
        <w:pStyle w:val="ListParagraph"/>
        <w:ind w:left="360"/>
        <w:jc w:val="both"/>
        <w:rPr>
          <w:rFonts w:ascii="Frutiger LT 45 Light" w:hAnsi="Frutiger LT 45 Light"/>
          <w:sz w:val="21"/>
          <w:szCs w:val="21"/>
          <w:lang w:val="en"/>
        </w:rPr>
      </w:pPr>
    </w:p>
    <w:p w14:paraId="041CD74F" w14:textId="2A3931F4" w:rsidR="00162634" w:rsidRPr="00EC0A6F" w:rsidRDefault="00162634" w:rsidP="00EC0A6F">
      <w:pPr>
        <w:pStyle w:val="ListParagraph"/>
        <w:ind w:left="360"/>
        <w:jc w:val="both"/>
        <w:rPr>
          <w:rFonts w:ascii="Frutiger LT 45 Light" w:hAnsi="Frutiger LT 45 Light"/>
          <w:sz w:val="21"/>
          <w:szCs w:val="21"/>
          <w:lang w:val="en"/>
        </w:rPr>
      </w:pPr>
      <w:r w:rsidRPr="00EC0A6F">
        <w:rPr>
          <w:rFonts w:ascii="Frutiger LT 45 Light" w:hAnsi="Frutiger LT 45 Light"/>
          <w:sz w:val="21"/>
          <w:szCs w:val="21"/>
          <w:lang w:val="en"/>
        </w:rPr>
        <w:t xml:space="preserve">FirstBank reserves the right at its sole discretion, to cancel, terminate, modify or suspend the </w:t>
      </w:r>
      <w:r w:rsidR="00C524C7">
        <w:rPr>
          <w:rFonts w:ascii="Frutiger LT 45 Light" w:hAnsi="Frutiger LT 45 Light"/>
          <w:bCs/>
          <w:sz w:val="21"/>
          <w:szCs w:val="21"/>
        </w:rPr>
        <w:t>Bonanza</w:t>
      </w:r>
      <w:r w:rsidR="00CF1B42" w:rsidRPr="00EC0A6F" w:rsidDel="00CF1B42">
        <w:rPr>
          <w:rFonts w:ascii="Frutiger LT 45 Light" w:hAnsi="Frutiger LT 45 Light"/>
          <w:sz w:val="21"/>
          <w:szCs w:val="21"/>
          <w:lang w:val="en"/>
        </w:rPr>
        <w:t xml:space="preserve"> </w:t>
      </w:r>
      <w:r w:rsidRPr="00EC0A6F">
        <w:rPr>
          <w:rFonts w:ascii="Frutiger LT 45 Light" w:hAnsi="Frutiger LT 45 Light"/>
          <w:sz w:val="21"/>
          <w:szCs w:val="21"/>
          <w:lang w:val="en"/>
        </w:rPr>
        <w:t>in whole or in part, at any time, without notice and disclaims any liability, claims or losses that may arise therefrom.</w:t>
      </w:r>
    </w:p>
    <w:p w14:paraId="617CB462" w14:textId="67DD046C" w:rsidR="00162634" w:rsidRDefault="00162634" w:rsidP="00EC0A6F">
      <w:pPr>
        <w:pStyle w:val="ListParagraph"/>
        <w:ind w:left="360"/>
        <w:jc w:val="both"/>
        <w:rPr>
          <w:rFonts w:ascii="Frutiger LT 45 Light" w:hAnsi="Frutiger LT 45 Light"/>
          <w:sz w:val="21"/>
          <w:szCs w:val="21"/>
          <w:lang w:val="en"/>
        </w:rPr>
      </w:pPr>
    </w:p>
    <w:p w14:paraId="517D421C" w14:textId="597FC773" w:rsidR="00071695" w:rsidRDefault="00071695" w:rsidP="00071695">
      <w:pPr>
        <w:pStyle w:val="ListParagraph"/>
        <w:ind w:left="360"/>
        <w:jc w:val="both"/>
        <w:rPr>
          <w:rFonts w:ascii="Frutiger LT 45 Light" w:hAnsi="Frutiger LT 45 Light"/>
          <w:sz w:val="21"/>
          <w:szCs w:val="21"/>
          <w:lang w:val="en"/>
        </w:rPr>
      </w:pPr>
      <w:r w:rsidRPr="00EC0A6F">
        <w:rPr>
          <w:rFonts w:ascii="Frutiger LT 45 Light" w:hAnsi="Frutiger LT 45 Light"/>
          <w:sz w:val="21"/>
          <w:szCs w:val="21"/>
          <w:lang w:val="en"/>
        </w:rPr>
        <w:lastRenderedPageBreak/>
        <w:t xml:space="preserve">FirstBank reserves the right at its sole discretion, to disqualify </w:t>
      </w:r>
      <w:r>
        <w:rPr>
          <w:rFonts w:ascii="Frutiger LT 45 Light" w:hAnsi="Frutiger LT 45 Light"/>
          <w:sz w:val="21"/>
          <w:szCs w:val="21"/>
          <w:lang w:val="en"/>
        </w:rPr>
        <w:t>a</w:t>
      </w:r>
      <w:r w:rsidRPr="00EC0A6F">
        <w:rPr>
          <w:rFonts w:ascii="Frutiger LT 45 Light" w:hAnsi="Frutiger LT 45 Light"/>
          <w:sz w:val="21"/>
          <w:szCs w:val="21"/>
          <w:lang w:val="en"/>
        </w:rPr>
        <w:t xml:space="preserve">ny </w:t>
      </w:r>
      <w:r>
        <w:rPr>
          <w:rFonts w:ascii="Frutiger LT 45 Light" w:hAnsi="Frutiger LT 45 Light"/>
          <w:sz w:val="21"/>
          <w:szCs w:val="21"/>
          <w:lang w:val="en"/>
        </w:rPr>
        <w:t>Agent from the Bonanza</w:t>
      </w:r>
      <w:r w:rsidR="00B43C1F">
        <w:rPr>
          <w:rFonts w:ascii="Frutiger LT 45 Light" w:hAnsi="Frutiger LT 45 Light"/>
          <w:sz w:val="21"/>
          <w:szCs w:val="21"/>
          <w:lang w:val="en"/>
        </w:rPr>
        <w:t>,</w:t>
      </w:r>
      <w:r w:rsidRPr="00EC0A6F">
        <w:rPr>
          <w:rFonts w:ascii="Frutiger LT 45 Light" w:hAnsi="Frutiger LT 45 Light"/>
          <w:sz w:val="21"/>
          <w:szCs w:val="21"/>
          <w:lang w:val="en"/>
        </w:rPr>
        <w:t xml:space="preserve"> without notice and disclaims any liability, claims or losses that may arise therefrom</w:t>
      </w:r>
      <w:r>
        <w:rPr>
          <w:rFonts w:ascii="Frutiger LT 45 Light" w:hAnsi="Frutiger LT 45 Light"/>
          <w:sz w:val="21"/>
          <w:szCs w:val="21"/>
          <w:lang w:val="en"/>
        </w:rPr>
        <w:t xml:space="preserve"> where the Agent:</w:t>
      </w:r>
    </w:p>
    <w:p w14:paraId="2D5858E6" w14:textId="77777777" w:rsidR="00071695" w:rsidRDefault="00071695" w:rsidP="00071695">
      <w:pPr>
        <w:pStyle w:val="ListParagraph"/>
        <w:ind w:left="360"/>
        <w:jc w:val="both"/>
        <w:rPr>
          <w:rFonts w:ascii="Frutiger LT 45 Light" w:hAnsi="Frutiger LT 45 Light"/>
          <w:sz w:val="21"/>
          <w:szCs w:val="21"/>
          <w:lang w:val="en"/>
        </w:rPr>
      </w:pPr>
    </w:p>
    <w:p w14:paraId="24FF9EA5" w14:textId="0F848E93" w:rsidR="00071695" w:rsidRDefault="00071695" w:rsidP="005E2B47">
      <w:pPr>
        <w:pStyle w:val="ListParagraph"/>
        <w:numPr>
          <w:ilvl w:val="0"/>
          <w:numId w:val="36"/>
        </w:numPr>
        <w:ind w:left="360"/>
        <w:jc w:val="both"/>
        <w:rPr>
          <w:rFonts w:ascii="Frutiger LT 45 Light" w:hAnsi="Frutiger LT 45 Light"/>
          <w:sz w:val="21"/>
          <w:szCs w:val="21"/>
          <w:lang w:val="en"/>
        </w:rPr>
      </w:pPr>
      <w:r w:rsidRPr="00071695">
        <w:rPr>
          <w:rFonts w:ascii="Frutiger LT 45 Light" w:hAnsi="Frutiger LT 45 Light"/>
          <w:sz w:val="21"/>
          <w:szCs w:val="21"/>
          <w:lang w:val="en"/>
        </w:rPr>
        <w:t>Tampers with the entry process</w:t>
      </w:r>
      <w:r w:rsidR="004110F5">
        <w:rPr>
          <w:rFonts w:ascii="Frutiger LT 45 Light" w:hAnsi="Frutiger LT 45 Light"/>
          <w:sz w:val="21"/>
          <w:szCs w:val="21"/>
          <w:lang w:val="en"/>
        </w:rPr>
        <w:t xml:space="preserve"> and fails to meet the eligibility requirements. </w:t>
      </w:r>
    </w:p>
    <w:p w14:paraId="041EF63A" w14:textId="1C9C560D" w:rsidR="00071695" w:rsidRDefault="00071695" w:rsidP="005E2B47">
      <w:pPr>
        <w:pStyle w:val="ListParagraph"/>
        <w:numPr>
          <w:ilvl w:val="0"/>
          <w:numId w:val="36"/>
        </w:numPr>
        <w:ind w:left="360"/>
        <w:jc w:val="both"/>
        <w:rPr>
          <w:rFonts w:ascii="Frutiger LT 45 Light" w:hAnsi="Frutiger LT 45 Light"/>
          <w:sz w:val="21"/>
          <w:szCs w:val="21"/>
          <w:lang w:val="en"/>
        </w:rPr>
      </w:pPr>
      <w:r>
        <w:rPr>
          <w:rFonts w:ascii="Frutiger LT 45 Light" w:hAnsi="Frutiger LT 45 Light"/>
          <w:sz w:val="21"/>
          <w:szCs w:val="21"/>
          <w:lang w:val="en"/>
        </w:rPr>
        <w:t>Manipulates or fraudulently roundtrips transaction counts to advance his/her chances of winning</w:t>
      </w:r>
    </w:p>
    <w:p w14:paraId="309B593A" w14:textId="526CC760" w:rsidR="00071695" w:rsidRDefault="00071695" w:rsidP="00F46779">
      <w:pPr>
        <w:pStyle w:val="ListParagraph"/>
        <w:numPr>
          <w:ilvl w:val="0"/>
          <w:numId w:val="36"/>
        </w:numPr>
        <w:ind w:left="360"/>
        <w:jc w:val="both"/>
        <w:rPr>
          <w:rFonts w:ascii="Frutiger LT 45 Light" w:hAnsi="Frutiger LT 45 Light"/>
          <w:sz w:val="21"/>
          <w:szCs w:val="21"/>
          <w:lang w:val="en"/>
        </w:rPr>
      </w:pPr>
      <w:r>
        <w:rPr>
          <w:rFonts w:ascii="Frutiger LT 45 Light" w:hAnsi="Frutiger LT 45 Light"/>
          <w:sz w:val="21"/>
          <w:szCs w:val="21"/>
          <w:lang w:val="en"/>
        </w:rPr>
        <w:t xml:space="preserve">Commits unethical acts leading to unearned commission. </w:t>
      </w:r>
    </w:p>
    <w:p w14:paraId="322984B8" w14:textId="6225A6E0" w:rsidR="00B43C1F" w:rsidRDefault="00B43C1F" w:rsidP="00F46779">
      <w:pPr>
        <w:pStyle w:val="ListParagraph"/>
        <w:numPr>
          <w:ilvl w:val="0"/>
          <w:numId w:val="36"/>
        </w:numPr>
        <w:ind w:left="360"/>
        <w:jc w:val="both"/>
        <w:rPr>
          <w:rFonts w:ascii="Frutiger LT 45 Light" w:hAnsi="Frutiger LT 45 Light"/>
          <w:sz w:val="21"/>
          <w:szCs w:val="21"/>
          <w:lang w:val="en"/>
        </w:rPr>
      </w:pPr>
      <w:r>
        <w:rPr>
          <w:rFonts w:ascii="Frutiger LT 45 Light" w:hAnsi="Frutiger LT 45 Light"/>
          <w:sz w:val="21"/>
          <w:szCs w:val="21"/>
          <w:lang w:val="en"/>
        </w:rPr>
        <w:t xml:space="preserve">Commits any other act which in FirstBank’s opinion seeks to </w:t>
      </w:r>
      <w:r w:rsidRPr="00EC0A6F">
        <w:rPr>
          <w:rFonts w:ascii="Frutiger LT 45 Light" w:hAnsi="Frutiger LT 45 Light"/>
          <w:sz w:val="21"/>
          <w:szCs w:val="21"/>
          <w:lang w:val="en"/>
        </w:rPr>
        <w:t xml:space="preserve">undermine the legitimate operation of the </w:t>
      </w:r>
      <w:r>
        <w:rPr>
          <w:rFonts w:ascii="Frutiger LT 45 Light" w:hAnsi="Frutiger LT 45 Light"/>
          <w:bCs/>
          <w:sz w:val="21"/>
          <w:szCs w:val="21"/>
        </w:rPr>
        <w:t>Bonanza</w:t>
      </w:r>
    </w:p>
    <w:p w14:paraId="0F65C312" w14:textId="77777777" w:rsidR="00071695" w:rsidRPr="00071695" w:rsidRDefault="00071695" w:rsidP="00071695">
      <w:pPr>
        <w:pStyle w:val="ListParagraph"/>
        <w:ind w:left="360"/>
        <w:jc w:val="both"/>
        <w:rPr>
          <w:rFonts w:ascii="Frutiger LT 45 Light" w:hAnsi="Frutiger LT 45 Light"/>
          <w:sz w:val="21"/>
          <w:szCs w:val="21"/>
          <w:lang w:val="en"/>
        </w:rPr>
      </w:pPr>
    </w:p>
    <w:p w14:paraId="082106C5" w14:textId="77777777" w:rsidR="00162634" w:rsidRPr="00EC0A6F" w:rsidRDefault="00162634" w:rsidP="00EC0A6F">
      <w:pPr>
        <w:pStyle w:val="ListParagraph"/>
        <w:numPr>
          <w:ilvl w:val="0"/>
          <w:numId w:val="30"/>
        </w:numPr>
        <w:shd w:val="clear" w:color="auto" w:fill="FFFFFF"/>
        <w:spacing w:after="288"/>
        <w:jc w:val="both"/>
        <w:rPr>
          <w:rFonts w:ascii="Frutiger LT 45 Light" w:hAnsi="Frutiger LT 45 Light"/>
          <w:sz w:val="21"/>
          <w:szCs w:val="21"/>
          <w:lang w:val="en"/>
        </w:rPr>
      </w:pPr>
      <w:r w:rsidRPr="00EC0A6F">
        <w:rPr>
          <w:rFonts w:ascii="Frutiger LT 45 Light" w:hAnsi="Frutiger LT 45 Light"/>
          <w:b/>
          <w:sz w:val="21"/>
          <w:szCs w:val="21"/>
          <w:lang w:val="en"/>
        </w:rPr>
        <w:t>Exclusion and Limitation of Liability.</w:t>
      </w:r>
    </w:p>
    <w:p w14:paraId="760D6E02" w14:textId="44D15130" w:rsidR="00162634" w:rsidRPr="00EC0A6F" w:rsidRDefault="00162634" w:rsidP="00EC0A6F">
      <w:pPr>
        <w:pStyle w:val="ListParagraph"/>
        <w:ind w:left="360"/>
        <w:jc w:val="both"/>
        <w:rPr>
          <w:rFonts w:ascii="Frutiger LT 45 Light" w:hAnsi="Frutiger LT 45 Light"/>
          <w:sz w:val="21"/>
          <w:szCs w:val="21"/>
        </w:rPr>
      </w:pPr>
      <w:r w:rsidRPr="00EC0A6F">
        <w:rPr>
          <w:rFonts w:ascii="Frutiger LT 45 Light" w:hAnsi="Frutiger LT 45 Light"/>
          <w:sz w:val="21"/>
          <w:szCs w:val="21"/>
        </w:rPr>
        <w:t>Except as otherwise prohibited under t</w:t>
      </w:r>
      <w:r w:rsidR="00676E98" w:rsidRPr="00EC0A6F">
        <w:rPr>
          <w:rFonts w:ascii="Frutiger LT 45 Light" w:hAnsi="Frutiger LT 45 Light"/>
          <w:sz w:val="21"/>
          <w:szCs w:val="21"/>
        </w:rPr>
        <w:t>he law, in no event will  FirstB</w:t>
      </w:r>
      <w:r w:rsidRPr="00EC0A6F">
        <w:rPr>
          <w:rFonts w:ascii="Frutiger LT 45 Light" w:hAnsi="Frutiger LT 45 Light"/>
          <w:sz w:val="21"/>
          <w:szCs w:val="21"/>
        </w:rPr>
        <w:t>ank, its affiliates, subsidiaries and/or any member of FBN Holdings Plc or their licensors, service providers or their</w:t>
      </w:r>
      <w:r w:rsidR="006A1A81">
        <w:rPr>
          <w:rFonts w:ascii="Frutiger LT 45 Light" w:hAnsi="Frutiger LT 45 Light"/>
          <w:sz w:val="21"/>
          <w:szCs w:val="21"/>
        </w:rPr>
        <w:t xml:space="preserve"> </w:t>
      </w:r>
      <w:r w:rsidRPr="00EC0A6F">
        <w:rPr>
          <w:rFonts w:ascii="Frutiger LT 45 Light" w:hAnsi="Frutiger LT 45 Light"/>
          <w:sz w:val="21"/>
          <w:szCs w:val="21"/>
        </w:rPr>
        <w:t>employees, officers or directors be liable to you for damages</w:t>
      </w:r>
      <w:r w:rsidR="000122E0">
        <w:rPr>
          <w:rFonts w:ascii="Frutiger LT 45 Light" w:hAnsi="Frutiger LT 45 Light"/>
          <w:sz w:val="21"/>
          <w:szCs w:val="21"/>
        </w:rPr>
        <w:t>,</w:t>
      </w:r>
      <w:r w:rsidRPr="00EC0A6F">
        <w:rPr>
          <w:rFonts w:ascii="Frutiger LT 45 Light" w:hAnsi="Frutiger LT 45 Light"/>
          <w:sz w:val="21"/>
          <w:szCs w:val="21"/>
        </w:rPr>
        <w:t xml:space="preserve"> </w:t>
      </w:r>
      <w:r w:rsidR="000122E0" w:rsidRPr="00484E0E">
        <w:rPr>
          <w:rFonts w:ascii="Frutiger LT 45 Light" w:eastAsia="Times New Roman" w:hAnsi="Frutiger LT 45 Light" w:cstheme="minorHAnsi"/>
          <w:sz w:val="21"/>
          <w:szCs w:val="21"/>
          <w:lang w:val="en"/>
        </w:rPr>
        <w:t xml:space="preserve">loss, liabilities, claims, and proceedings </w:t>
      </w:r>
      <w:r w:rsidRPr="00EC0A6F">
        <w:rPr>
          <w:rFonts w:ascii="Frutiger LT 45 Light" w:hAnsi="Frutiger LT 45 Light"/>
          <w:sz w:val="21"/>
          <w:szCs w:val="21"/>
        </w:rPr>
        <w:t xml:space="preserve">of any kind, under any legal theory, arising out of or in connection with your participation in the </w:t>
      </w:r>
      <w:r w:rsidR="00C524C7">
        <w:rPr>
          <w:rFonts w:ascii="Frutiger LT 45 Light" w:hAnsi="Frutiger LT 45 Light"/>
          <w:bCs/>
          <w:sz w:val="21"/>
          <w:szCs w:val="21"/>
        </w:rPr>
        <w:t>Bonanza</w:t>
      </w:r>
      <w:r w:rsidRPr="00EC0A6F">
        <w:rPr>
          <w:rFonts w:ascii="Frutiger LT 45 Light" w:hAnsi="Frutiger LT 45 Light"/>
          <w:sz w:val="21"/>
          <w:szCs w:val="21"/>
        </w:rPr>
        <w:t xml:space="preserve">, use or misuse of the </w:t>
      </w:r>
      <w:r w:rsidR="00C524C7">
        <w:rPr>
          <w:rFonts w:ascii="Frutiger LT 45 Light" w:hAnsi="Frutiger LT 45 Light"/>
          <w:bCs/>
          <w:sz w:val="21"/>
          <w:szCs w:val="21"/>
        </w:rPr>
        <w:t>Bonanza</w:t>
      </w:r>
      <w:r w:rsidRPr="00EC0A6F">
        <w:rPr>
          <w:rFonts w:ascii="Frutiger LT 45 Light" w:hAnsi="Frutiger LT 45 Light"/>
          <w:sz w:val="21"/>
          <w:szCs w:val="21"/>
        </w:rPr>
        <w:t xml:space="preserve"> </w:t>
      </w:r>
      <w:r w:rsidR="000122E0">
        <w:rPr>
          <w:rFonts w:ascii="Frutiger LT 45 Light" w:hAnsi="Frutiger LT 45 Light"/>
          <w:sz w:val="21"/>
          <w:szCs w:val="21"/>
        </w:rPr>
        <w:t>reward</w:t>
      </w:r>
      <w:r w:rsidRPr="00EC0A6F">
        <w:rPr>
          <w:rFonts w:ascii="Frutiger LT 45 Light" w:hAnsi="Frutiger LT 45 Light"/>
          <w:sz w:val="21"/>
          <w:szCs w:val="21"/>
        </w:rPr>
        <w:t>, including without limitation any direct, indirect, special, incidental, consequential or punitive   damages, including but not limited to loss of revenue, loss of profits, loss of business or anticipated savings, loss of use, loss of goodwill, loss of data and (including losses arising from First</w:t>
      </w:r>
      <w:r w:rsidR="00676E98">
        <w:rPr>
          <w:rFonts w:ascii="Frutiger LT 45 Light" w:hAnsi="Frutiger LT 45 Light"/>
          <w:sz w:val="21"/>
          <w:szCs w:val="21"/>
        </w:rPr>
        <w:t>B</w:t>
      </w:r>
      <w:r w:rsidRPr="00EC0A6F">
        <w:rPr>
          <w:rFonts w:ascii="Frutiger LT 45 Light" w:hAnsi="Frutiger LT 45 Light"/>
          <w:sz w:val="21"/>
          <w:szCs w:val="21"/>
        </w:rPr>
        <w:t xml:space="preserve">ank’s negligence), breach  of  these terms, cancellation, modification or suspension of the </w:t>
      </w:r>
      <w:r w:rsidR="00C524C7">
        <w:rPr>
          <w:rFonts w:ascii="Frutiger LT 45 Light" w:hAnsi="Frutiger LT 45 Light"/>
          <w:bCs/>
          <w:sz w:val="21"/>
          <w:szCs w:val="21"/>
        </w:rPr>
        <w:t>Bonanza</w:t>
      </w:r>
      <w:r w:rsidRPr="00EC0A6F">
        <w:rPr>
          <w:rFonts w:ascii="Frutiger LT 45 Light" w:hAnsi="Frutiger LT 45 Light"/>
          <w:sz w:val="21"/>
          <w:szCs w:val="21"/>
        </w:rPr>
        <w:t xml:space="preserve"> or otherwise, even  if such loss foreseeable whether or not FirstBank has been notified of the possibility </w:t>
      </w:r>
      <w:r w:rsidR="00571A66">
        <w:rPr>
          <w:rFonts w:ascii="Frutiger LT 45 Light" w:hAnsi="Frutiger LT 45 Light"/>
          <w:sz w:val="21"/>
          <w:szCs w:val="21"/>
        </w:rPr>
        <w:t xml:space="preserve"> of </w:t>
      </w:r>
      <w:r w:rsidRPr="00EC0A6F">
        <w:rPr>
          <w:rFonts w:ascii="Frutiger LT 45 Light" w:hAnsi="Frutiger LT 45 Light"/>
          <w:sz w:val="21"/>
          <w:szCs w:val="21"/>
        </w:rPr>
        <w:t xml:space="preserve">loss occurring. </w:t>
      </w:r>
    </w:p>
    <w:p w14:paraId="7C4236A3" w14:textId="77777777" w:rsidR="00162634" w:rsidRPr="00EC0A6F" w:rsidRDefault="00162634" w:rsidP="00EC0A6F">
      <w:pPr>
        <w:pStyle w:val="ListParagraph"/>
        <w:ind w:left="360"/>
        <w:jc w:val="both"/>
        <w:rPr>
          <w:rFonts w:ascii="Frutiger LT 45 Light" w:hAnsi="Frutiger LT 45 Light"/>
          <w:sz w:val="21"/>
          <w:szCs w:val="21"/>
        </w:rPr>
      </w:pPr>
    </w:p>
    <w:p w14:paraId="13370B6C" w14:textId="7C8BAD18" w:rsidR="00162634" w:rsidRPr="00EC0A6F" w:rsidRDefault="00162634" w:rsidP="00EC0A6F">
      <w:pPr>
        <w:pStyle w:val="ListParagraph"/>
        <w:ind w:left="360"/>
        <w:jc w:val="both"/>
        <w:rPr>
          <w:rFonts w:ascii="Frutiger LT 45 Light" w:hAnsi="Frutiger LT 45 Light"/>
          <w:sz w:val="21"/>
          <w:szCs w:val="21"/>
          <w:lang w:val="en"/>
        </w:rPr>
      </w:pPr>
      <w:r w:rsidRPr="00EC0A6F">
        <w:rPr>
          <w:rFonts w:ascii="Frutiger LT 45 Light" w:hAnsi="Frutiger LT 45 Light"/>
          <w:sz w:val="21"/>
          <w:szCs w:val="21"/>
          <w:lang w:val="en"/>
        </w:rPr>
        <w:t xml:space="preserve">FirstBank excludes liability for any problems, error or technical malfunction of any telephone network or internet data service network, servers, computer equipment, software or failure of any e-mail or any system or application which prevent you from entering into or hampers your ability to participate in the </w:t>
      </w:r>
      <w:r w:rsidR="00C524C7">
        <w:rPr>
          <w:rFonts w:ascii="Frutiger LT 45 Light" w:hAnsi="Frutiger LT 45 Light"/>
          <w:bCs/>
          <w:sz w:val="21"/>
          <w:szCs w:val="21"/>
        </w:rPr>
        <w:t>Bonanza</w:t>
      </w:r>
      <w:r w:rsidRPr="00EC0A6F">
        <w:rPr>
          <w:rFonts w:ascii="Frutiger LT 45 Light" w:hAnsi="Frutiger LT 45 Light"/>
          <w:sz w:val="21"/>
          <w:szCs w:val="21"/>
          <w:lang w:val="en"/>
        </w:rPr>
        <w:t xml:space="preserve"> or receive winners’ </w:t>
      </w:r>
      <w:r w:rsidR="000F03A8">
        <w:rPr>
          <w:rFonts w:ascii="Frutiger LT 45 Light" w:hAnsi="Frutiger LT 45 Light"/>
          <w:sz w:val="21"/>
          <w:szCs w:val="21"/>
          <w:lang w:val="en"/>
        </w:rPr>
        <w:t>reward</w:t>
      </w:r>
      <w:r w:rsidRPr="00EC0A6F">
        <w:rPr>
          <w:rFonts w:ascii="Frutiger LT 45 Light" w:hAnsi="Frutiger LT 45 Light"/>
          <w:sz w:val="21"/>
          <w:szCs w:val="21"/>
          <w:lang w:val="en"/>
        </w:rPr>
        <w:t xml:space="preserve">; whether or not same arises on account of technical problems, human error or traffic congestion on the Internet or at any website (including mobile applications), or any combination thereof, including any injury or damage to participant’s or any other person’s computer relating to or resulting from your participation in </w:t>
      </w:r>
      <w:r w:rsidR="005E60B1" w:rsidRPr="00EC0A6F">
        <w:rPr>
          <w:rFonts w:ascii="Frutiger LT 45 Light" w:hAnsi="Frutiger LT 45 Light"/>
          <w:sz w:val="21"/>
          <w:szCs w:val="21"/>
          <w:lang w:val="en"/>
        </w:rPr>
        <w:t>th</w:t>
      </w:r>
      <w:r w:rsidR="005E60B1">
        <w:rPr>
          <w:rFonts w:ascii="Frutiger LT 45 Light" w:hAnsi="Frutiger LT 45 Light"/>
          <w:sz w:val="21"/>
          <w:szCs w:val="21"/>
          <w:lang w:val="en"/>
        </w:rPr>
        <w:t>e</w:t>
      </w:r>
      <w:r w:rsidR="005E60B1" w:rsidRPr="00EC0A6F">
        <w:rPr>
          <w:rFonts w:ascii="Frutiger LT 45 Light" w:hAnsi="Frutiger LT 45 Light"/>
          <w:sz w:val="21"/>
          <w:szCs w:val="21"/>
          <w:lang w:val="en"/>
        </w:rPr>
        <w:t xml:space="preserve"> </w:t>
      </w:r>
      <w:r w:rsidR="00C524C7">
        <w:rPr>
          <w:rFonts w:ascii="Frutiger LT 45 Light" w:hAnsi="Frutiger LT 45 Light"/>
          <w:bCs/>
          <w:sz w:val="21"/>
          <w:szCs w:val="21"/>
        </w:rPr>
        <w:t>Bonanza</w:t>
      </w:r>
      <w:r w:rsidRPr="00EC0A6F">
        <w:rPr>
          <w:rFonts w:ascii="Frutiger LT 45 Light" w:hAnsi="Frutiger LT 45 Light"/>
          <w:sz w:val="21"/>
          <w:szCs w:val="21"/>
          <w:lang w:val="en"/>
        </w:rPr>
        <w:t xml:space="preserve"> or the downloading of any materials in th</w:t>
      </w:r>
      <w:r w:rsidR="005E60B1">
        <w:rPr>
          <w:rFonts w:ascii="Frutiger LT 45 Light" w:hAnsi="Frutiger LT 45 Light"/>
          <w:sz w:val="21"/>
          <w:szCs w:val="21"/>
          <w:lang w:val="en"/>
        </w:rPr>
        <w:t xml:space="preserve">e </w:t>
      </w:r>
      <w:r w:rsidR="00C524C7">
        <w:rPr>
          <w:rFonts w:ascii="Frutiger LT 45 Light" w:hAnsi="Frutiger LT 45 Light"/>
          <w:bCs/>
          <w:sz w:val="21"/>
          <w:szCs w:val="21"/>
        </w:rPr>
        <w:t>Bonanza</w:t>
      </w:r>
      <w:r w:rsidR="005E60B1" w:rsidRPr="00EC0A6F" w:rsidDel="005E60B1">
        <w:rPr>
          <w:rFonts w:ascii="Frutiger LT 45 Light" w:hAnsi="Frutiger LT 45 Light"/>
          <w:sz w:val="21"/>
          <w:szCs w:val="21"/>
          <w:lang w:val="en"/>
        </w:rPr>
        <w:t xml:space="preserve"> </w:t>
      </w:r>
      <w:r w:rsidRPr="00EC0A6F">
        <w:rPr>
          <w:rFonts w:ascii="Frutiger LT 45 Light" w:hAnsi="Frutiger LT 45 Light"/>
          <w:sz w:val="21"/>
          <w:szCs w:val="21"/>
          <w:lang w:val="en"/>
        </w:rPr>
        <w:t xml:space="preserve"> as well as any activities of hackers. </w:t>
      </w:r>
    </w:p>
    <w:p w14:paraId="41BDD99E" w14:textId="77777777" w:rsidR="00162634" w:rsidRPr="00EC0A6F" w:rsidRDefault="00162634" w:rsidP="00EC0A6F">
      <w:pPr>
        <w:pStyle w:val="ListParagraph"/>
        <w:ind w:left="360"/>
        <w:jc w:val="both"/>
        <w:rPr>
          <w:rFonts w:ascii="Frutiger LT 45 Light" w:hAnsi="Frutiger LT 45 Light"/>
          <w:sz w:val="21"/>
          <w:szCs w:val="21"/>
          <w:lang w:val="en"/>
        </w:rPr>
      </w:pPr>
    </w:p>
    <w:p w14:paraId="2B5262C2" w14:textId="77777777" w:rsidR="00162634" w:rsidRPr="00EC0A6F" w:rsidRDefault="00162634" w:rsidP="00EC0A6F">
      <w:pPr>
        <w:pStyle w:val="ListParagraph"/>
        <w:numPr>
          <w:ilvl w:val="0"/>
          <w:numId w:val="30"/>
        </w:numPr>
        <w:shd w:val="clear" w:color="auto" w:fill="FFFFFF"/>
        <w:spacing w:after="288"/>
        <w:jc w:val="both"/>
        <w:rPr>
          <w:rFonts w:ascii="Frutiger LT 45 Light" w:hAnsi="Frutiger LT 45 Light"/>
          <w:sz w:val="21"/>
          <w:szCs w:val="21"/>
          <w:lang w:val="en"/>
        </w:rPr>
      </w:pPr>
      <w:r w:rsidRPr="00EC0A6F">
        <w:rPr>
          <w:rFonts w:ascii="Frutiger LT 45 Light" w:hAnsi="Frutiger LT 45 Light"/>
          <w:b/>
          <w:sz w:val="21"/>
          <w:szCs w:val="21"/>
          <w:lang w:val="en"/>
        </w:rPr>
        <w:t>Criminal violations.</w:t>
      </w:r>
    </w:p>
    <w:p w14:paraId="12A37695" w14:textId="7C4E931B" w:rsidR="00162634" w:rsidRPr="00EC0A6F" w:rsidRDefault="00162634" w:rsidP="00EC0A6F">
      <w:pPr>
        <w:pStyle w:val="ListParagraph"/>
        <w:ind w:left="360"/>
        <w:jc w:val="both"/>
        <w:rPr>
          <w:rFonts w:ascii="Frutiger LT 45 Light" w:hAnsi="Frutiger LT 45 Light"/>
          <w:sz w:val="21"/>
          <w:szCs w:val="21"/>
          <w:lang w:val="en"/>
        </w:rPr>
      </w:pPr>
      <w:r w:rsidRPr="00EC0A6F">
        <w:rPr>
          <w:rFonts w:ascii="Frutiger LT 45 Light" w:hAnsi="Frutiger LT 45 Light"/>
          <w:sz w:val="21"/>
          <w:szCs w:val="21"/>
          <w:lang w:val="en"/>
        </w:rPr>
        <w:t>Any attempt to deliberately damage any website, mobile ap</w:t>
      </w:r>
      <w:r w:rsidR="000F03A8">
        <w:rPr>
          <w:rFonts w:ascii="Frutiger LT 45 Light" w:hAnsi="Frutiger LT 45 Light"/>
          <w:sz w:val="21"/>
          <w:szCs w:val="21"/>
          <w:lang w:val="en"/>
        </w:rPr>
        <w:t xml:space="preserve">p, hack into any participant’s account </w:t>
      </w:r>
      <w:r w:rsidRPr="00EC0A6F">
        <w:rPr>
          <w:rFonts w:ascii="Frutiger LT 45 Light" w:hAnsi="Frutiger LT 45 Light"/>
          <w:sz w:val="21"/>
          <w:szCs w:val="21"/>
          <w:lang w:val="en"/>
        </w:rPr>
        <w:t xml:space="preserve">or that </w:t>
      </w:r>
      <w:r w:rsidR="000F03A8">
        <w:rPr>
          <w:rFonts w:ascii="Frutiger LT 45 Light" w:hAnsi="Frutiger LT 45 Light"/>
          <w:sz w:val="21"/>
          <w:szCs w:val="21"/>
          <w:lang w:val="en"/>
        </w:rPr>
        <w:t xml:space="preserve">of </w:t>
      </w:r>
      <w:r w:rsidRPr="00EC0A6F">
        <w:rPr>
          <w:rFonts w:ascii="Frutiger LT 45 Light" w:hAnsi="Frutiger LT 45 Light"/>
          <w:sz w:val="21"/>
          <w:szCs w:val="21"/>
          <w:lang w:val="en"/>
        </w:rPr>
        <w:t xml:space="preserve">FirstBank or any other attempts to undermine the legitimate operation of the </w:t>
      </w:r>
      <w:r w:rsidR="00C524C7">
        <w:rPr>
          <w:rFonts w:ascii="Frutiger LT 45 Light" w:hAnsi="Frutiger LT 45 Light"/>
          <w:bCs/>
          <w:sz w:val="21"/>
          <w:szCs w:val="21"/>
        </w:rPr>
        <w:t>Bonanza</w:t>
      </w:r>
      <w:r w:rsidRPr="00EC0A6F">
        <w:rPr>
          <w:rFonts w:ascii="Frutiger LT 45 Light" w:hAnsi="Frutiger LT 45 Light"/>
          <w:sz w:val="21"/>
          <w:szCs w:val="21"/>
          <w:lang w:val="en"/>
        </w:rPr>
        <w:t xml:space="preserve"> will result in automatic disqualification of that </w:t>
      </w:r>
      <w:r w:rsidR="00C90C5F">
        <w:rPr>
          <w:rFonts w:ascii="Frutiger LT 45 Light" w:hAnsi="Frutiger LT 45 Light"/>
          <w:sz w:val="21"/>
          <w:szCs w:val="21"/>
          <w:lang w:val="en"/>
        </w:rPr>
        <w:t>Agent</w:t>
      </w:r>
      <w:r w:rsidRPr="00EC0A6F">
        <w:rPr>
          <w:rFonts w:ascii="Frutiger LT 45 Light" w:hAnsi="Frutiger LT 45 Light"/>
          <w:sz w:val="21"/>
          <w:szCs w:val="21"/>
          <w:lang w:val="en"/>
        </w:rPr>
        <w:t xml:space="preserve"> from participating in the </w:t>
      </w:r>
      <w:r w:rsidR="00C524C7">
        <w:rPr>
          <w:rFonts w:ascii="Frutiger LT 45 Light" w:hAnsi="Frutiger LT 45 Light"/>
          <w:bCs/>
          <w:sz w:val="21"/>
          <w:szCs w:val="21"/>
        </w:rPr>
        <w:t>Bonanza</w:t>
      </w:r>
      <w:r w:rsidRPr="00EC0A6F">
        <w:rPr>
          <w:rFonts w:ascii="Frutiger LT 45 Light" w:hAnsi="Frutiger LT 45 Light"/>
          <w:sz w:val="21"/>
          <w:szCs w:val="21"/>
          <w:lang w:val="en"/>
        </w:rPr>
        <w:t>. FirstBank reserves the right to: (a) seek damages from such</w:t>
      </w:r>
      <w:r w:rsidR="00C90C5F">
        <w:rPr>
          <w:rFonts w:ascii="Frutiger LT 45 Light" w:hAnsi="Frutiger LT 45 Light"/>
          <w:sz w:val="21"/>
          <w:szCs w:val="21"/>
          <w:lang w:val="en"/>
        </w:rPr>
        <w:t xml:space="preserve"> Agent</w:t>
      </w:r>
      <w:r w:rsidRPr="00EC0A6F">
        <w:rPr>
          <w:rFonts w:ascii="Frutiger LT 45 Light" w:hAnsi="Frutiger LT 45 Light"/>
          <w:sz w:val="21"/>
          <w:szCs w:val="21"/>
          <w:lang w:val="en"/>
        </w:rPr>
        <w:t xml:space="preserve">; and (b) report such </w:t>
      </w:r>
      <w:r w:rsidR="00C90C5F">
        <w:rPr>
          <w:rFonts w:ascii="Frutiger LT 45 Light" w:hAnsi="Frutiger LT 45 Light"/>
          <w:sz w:val="21"/>
          <w:szCs w:val="21"/>
          <w:lang w:val="en"/>
        </w:rPr>
        <w:t>Agent</w:t>
      </w:r>
      <w:r w:rsidRPr="00EC0A6F">
        <w:rPr>
          <w:rFonts w:ascii="Frutiger LT 45 Light" w:hAnsi="Frutiger LT 45 Light"/>
          <w:sz w:val="21"/>
          <w:szCs w:val="21"/>
          <w:lang w:val="en"/>
        </w:rPr>
        <w:t xml:space="preserve"> to law enforcement agencies for prosecution. </w:t>
      </w:r>
    </w:p>
    <w:p w14:paraId="2408FE42" w14:textId="4AC51F4D" w:rsidR="00162634" w:rsidRDefault="00162634" w:rsidP="00EC0A6F">
      <w:pPr>
        <w:pStyle w:val="ListParagraph"/>
        <w:ind w:left="360"/>
        <w:jc w:val="both"/>
        <w:rPr>
          <w:rFonts w:ascii="Frutiger LT 45 Light" w:hAnsi="Frutiger LT 45 Light"/>
          <w:sz w:val="21"/>
          <w:szCs w:val="21"/>
          <w:lang w:val="en"/>
        </w:rPr>
      </w:pPr>
    </w:p>
    <w:p w14:paraId="72328A14" w14:textId="77777777" w:rsidR="00215F48" w:rsidRPr="00215F48" w:rsidRDefault="00215F48" w:rsidP="00EC0A6F">
      <w:pPr>
        <w:pStyle w:val="ListParagraph"/>
        <w:ind w:left="360"/>
        <w:jc w:val="both"/>
        <w:rPr>
          <w:rFonts w:ascii="Frutiger LT 45 Light" w:hAnsi="Frutiger LT 45 Light"/>
          <w:sz w:val="2"/>
          <w:szCs w:val="2"/>
          <w:lang w:val="en"/>
        </w:rPr>
      </w:pPr>
    </w:p>
    <w:p w14:paraId="080EF270" w14:textId="77777777" w:rsidR="00162634" w:rsidRPr="00EC0A6F" w:rsidRDefault="00162634" w:rsidP="00EC0A6F">
      <w:pPr>
        <w:pStyle w:val="ListParagraph"/>
        <w:numPr>
          <w:ilvl w:val="0"/>
          <w:numId w:val="30"/>
        </w:numPr>
        <w:shd w:val="clear" w:color="auto" w:fill="FFFFFF"/>
        <w:spacing w:after="288"/>
        <w:jc w:val="both"/>
        <w:rPr>
          <w:rFonts w:ascii="Frutiger LT 45 Light" w:hAnsi="Frutiger LT 45 Light"/>
          <w:sz w:val="21"/>
          <w:szCs w:val="21"/>
          <w:lang w:val="en"/>
        </w:rPr>
      </w:pPr>
      <w:r w:rsidRPr="00EC0A6F">
        <w:rPr>
          <w:rFonts w:ascii="Frutiger LT 45 Light" w:hAnsi="Frutiger LT 45 Light"/>
          <w:b/>
          <w:sz w:val="21"/>
          <w:szCs w:val="21"/>
          <w:lang w:val="en"/>
        </w:rPr>
        <w:t>Law and jurisdiction.</w:t>
      </w:r>
    </w:p>
    <w:p w14:paraId="4077589A" w14:textId="4EA92A35" w:rsidR="00162634" w:rsidRPr="00EC0A6F" w:rsidRDefault="00162634" w:rsidP="00EC0A6F">
      <w:pPr>
        <w:pStyle w:val="ListParagraph"/>
        <w:ind w:left="360"/>
        <w:jc w:val="both"/>
        <w:rPr>
          <w:rFonts w:ascii="Frutiger LT 45 Light" w:hAnsi="Frutiger LT 45 Light"/>
          <w:sz w:val="21"/>
          <w:szCs w:val="21"/>
        </w:rPr>
      </w:pPr>
      <w:r w:rsidRPr="00EC0A6F">
        <w:rPr>
          <w:rFonts w:ascii="Frutiger LT 45 Light" w:hAnsi="Frutiger LT 45 Light"/>
          <w:sz w:val="21"/>
          <w:szCs w:val="21"/>
        </w:rPr>
        <w:t xml:space="preserve">These Terms, your participation in the </w:t>
      </w:r>
      <w:r w:rsidR="00C524C7">
        <w:rPr>
          <w:rFonts w:ascii="Frutiger LT 45 Light" w:hAnsi="Frutiger LT 45 Light"/>
          <w:bCs/>
          <w:sz w:val="21"/>
          <w:szCs w:val="21"/>
        </w:rPr>
        <w:t>Bonanza</w:t>
      </w:r>
      <w:r w:rsidRPr="00EC0A6F">
        <w:rPr>
          <w:rFonts w:ascii="Frutiger LT 45 Light" w:hAnsi="Frutiger LT 45 Light"/>
          <w:sz w:val="21"/>
          <w:szCs w:val="21"/>
        </w:rPr>
        <w:t xml:space="preserve"> and any dispute or claim arising out of or in connection therewith (including any non-contractual disputes or claims) will be governed by the laws of the </w:t>
      </w:r>
      <w:r w:rsidRPr="00EC0A6F">
        <w:rPr>
          <w:rFonts w:ascii="Frutiger LT 45 Light" w:hAnsi="Frutiger LT 45 Light"/>
          <w:sz w:val="21"/>
          <w:szCs w:val="21"/>
        </w:rPr>
        <w:lastRenderedPageBreak/>
        <w:t xml:space="preserve">Federal Republic of Nigeria. By participating in the </w:t>
      </w:r>
      <w:r w:rsidR="00212D0C">
        <w:rPr>
          <w:rFonts w:ascii="Frutiger LT 45 Light" w:hAnsi="Frutiger LT 45 Light"/>
          <w:sz w:val="21"/>
          <w:szCs w:val="21"/>
        </w:rPr>
        <w:t>Bonanza</w:t>
      </w:r>
      <w:r w:rsidRPr="00EC0A6F">
        <w:rPr>
          <w:rFonts w:ascii="Frutiger LT 45 Light" w:hAnsi="Frutiger LT 45 Light"/>
          <w:sz w:val="21"/>
          <w:szCs w:val="21"/>
        </w:rPr>
        <w:t>, you agree that Nigerian courts will have exclusive jurisdiction to settle any such disputes or claims.</w:t>
      </w:r>
    </w:p>
    <w:p w14:paraId="3D8EE257" w14:textId="77777777" w:rsidR="00162634" w:rsidRPr="00EC0A6F" w:rsidRDefault="00162634" w:rsidP="00EC0A6F">
      <w:pPr>
        <w:pStyle w:val="ListParagraph"/>
        <w:ind w:left="360"/>
        <w:jc w:val="both"/>
        <w:rPr>
          <w:rFonts w:ascii="Frutiger LT 45 Light" w:hAnsi="Frutiger LT 45 Light"/>
          <w:sz w:val="21"/>
          <w:szCs w:val="21"/>
          <w:lang w:val="en"/>
        </w:rPr>
      </w:pPr>
    </w:p>
    <w:p w14:paraId="2D8DE7A4" w14:textId="77777777" w:rsidR="00162634" w:rsidRPr="00EC0A6F" w:rsidRDefault="00162634" w:rsidP="00EC0A6F">
      <w:pPr>
        <w:pStyle w:val="ListParagraph"/>
        <w:numPr>
          <w:ilvl w:val="0"/>
          <w:numId w:val="30"/>
        </w:numPr>
        <w:shd w:val="clear" w:color="auto" w:fill="FFFFFF"/>
        <w:spacing w:after="288"/>
        <w:jc w:val="both"/>
        <w:rPr>
          <w:rFonts w:ascii="Frutiger LT 45 Light" w:hAnsi="Frutiger LT 45 Light"/>
          <w:b/>
          <w:sz w:val="21"/>
          <w:szCs w:val="21"/>
        </w:rPr>
      </w:pPr>
      <w:r w:rsidRPr="00EC0A6F">
        <w:rPr>
          <w:rFonts w:ascii="Frutiger LT 45 Light" w:hAnsi="Frutiger LT 45 Light"/>
          <w:b/>
          <w:bCs/>
          <w:sz w:val="21"/>
          <w:szCs w:val="21"/>
        </w:rPr>
        <w:t>Complaints.</w:t>
      </w:r>
    </w:p>
    <w:p w14:paraId="37FC55B8" w14:textId="17A5A516" w:rsidR="00162634" w:rsidRPr="00EC0A6F" w:rsidRDefault="00162634" w:rsidP="00EC0A6F">
      <w:pPr>
        <w:pStyle w:val="ListParagraph"/>
        <w:ind w:left="360"/>
        <w:jc w:val="both"/>
        <w:rPr>
          <w:rFonts w:ascii="Frutiger LT 45 Light" w:hAnsi="Frutiger LT 45 Light"/>
          <w:bCs/>
          <w:sz w:val="21"/>
          <w:szCs w:val="21"/>
        </w:rPr>
      </w:pPr>
      <w:r w:rsidRPr="00EC0A6F">
        <w:rPr>
          <w:rFonts w:ascii="Frutiger LT 45 Light" w:hAnsi="Frutiger LT 45 Light"/>
          <w:bCs/>
          <w:sz w:val="21"/>
          <w:szCs w:val="21"/>
        </w:rPr>
        <w:t xml:space="preserve">In the event you have any complaint regarding the </w:t>
      </w:r>
      <w:r w:rsidR="00C524C7">
        <w:rPr>
          <w:rFonts w:ascii="Frutiger LT 45 Light" w:hAnsi="Frutiger LT 45 Light"/>
          <w:bCs/>
          <w:sz w:val="21"/>
          <w:szCs w:val="21"/>
        </w:rPr>
        <w:t>Bonanza</w:t>
      </w:r>
      <w:r w:rsidRPr="00EC0A6F">
        <w:rPr>
          <w:rFonts w:ascii="Frutiger LT 45 Light" w:hAnsi="Frutiger LT 45 Light"/>
          <w:bCs/>
          <w:sz w:val="21"/>
          <w:szCs w:val="21"/>
        </w:rPr>
        <w:t>, the same should be brought to the notice of FirstBank immediately at our 24 hour support Centre Firstcontact on 01-4485500 or email </w:t>
      </w:r>
      <w:hyperlink r:id="rId7" w:history="1">
        <w:r w:rsidRPr="00EC0A6F">
          <w:rPr>
            <w:rStyle w:val="Hyperlink"/>
            <w:rFonts w:ascii="Frutiger LT 45 Light" w:hAnsi="Frutiger LT 45 Light"/>
            <w:bCs/>
            <w:sz w:val="21"/>
            <w:szCs w:val="21"/>
          </w:rPr>
          <w:t>firstcontact@firstbanknigeria.com</w:t>
        </w:r>
      </w:hyperlink>
      <w:r w:rsidRPr="00EC0A6F">
        <w:rPr>
          <w:rFonts w:ascii="Frutiger LT 45 Light" w:hAnsi="Frutiger LT 45 Light"/>
          <w:bCs/>
          <w:sz w:val="21"/>
          <w:szCs w:val="21"/>
        </w:rPr>
        <w:t xml:space="preserve">. </w:t>
      </w:r>
    </w:p>
    <w:p w14:paraId="64F0D4F2" w14:textId="77777777" w:rsidR="00162634" w:rsidRPr="00EC0A6F" w:rsidRDefault="00162634" w:rsidP="00EC0A6F">
      <w:pPr>
        <w:pStyle w:val="ListParagraph"/>
        <w:shd w:val="clear" w:color="auto" w:fill="FFFFFF"/>
        <w:spacing w:after="288"/>
        <w:ind w:left="1080"/>
        <w:jc w:val="both"/>
        <w:rPr>
          <w:rFonts w:ascii="Frutiger LT 45 Light" w:eastAsia="Times New Roman" w:hAnsi="Frutiger LT 45 Light" w:cstheme="minorHAnsi"/>
          <w:b/>
          <w:bCs/>
          <w:color w:val="0A0A0A"/>
          <w:sz w:val="21"/>
          <w:szCs w:val="21"/>
        </w:rPr>
      </w:pPr>
    </w:p>
    <w:p w14:paraId="7B2349A9" w14:textId="237A73A5" w:rsidR="008666E4" w:rsidRPr="00EC0A6F" w:rsidRDefault="00D74810" w:rsidP="00EC0A6F">
      <w:pPr>
        <w:pStyle w:val="ListParagraph"/>
        <w:numPr>
          <w:ilvl w:val="0"/>
          <w:numId w:val="30"/>
        </w:numPr>
        <w:shd w:val="clear" w:color="auto" w:fill="FFFFFF"/>
        <w:spacing w:after="288"/>
        <w:jc w:val="both"/>
        <w:rPr>
          <w:rFonts w:ascii="Frutiger LT 45 Light" w:eastAsia="Times New Roman" w:hAnsi="Frutiger LT 45 Light" w:cstheme="minorHAnsi"/>
          <w:b/>
          <w:bCs/>
          <w:color w:val="0A0A0A"/>
          <w:sz w:val="21"/>
          <w:szCs w:val="21"/>
        </w:rPr>
      </w:pPr>
      <w:r w:rsidRPr="00EC0A6F">
        <w:rPr>
          <w:rFonts w:ascii="Frutiger LT 45 Light" w:eastAsia="Times New Roman" w:hAnsi="Frutiger LT 45 Light" w:cstheme="minorHAnsi"/>
          <w:b/>
          <w:sz w:val="21"/>
          <w:szCs w:val="21"/>
          <w:lang w:val="en"/>
        </w:rPr>
        <w:t>Other</w:t>
      </w:r>
      <w:r w:rsidRPr="00EC0A6F">
        <w:rPr>
          <w:rFonts w:ascii="Frutiger LT 45 Light" w:eastAsia="Times New Roman" w:hAnsi="Frutiger LT 45 Light" w:cstheme="minorHAnsi"/>
          <w:b/>
          <w:bCs/>
          <w:color w:val="0A0A0A"/>
          <w:sz w:val="21"/>
          <w:szCs w:val="21"/>
        </w:rPr>
        <w:t xml:space="preserve"> Terms</w:t>
      </w:r>
    </w:p>
    <w:p w14:paraId="0A464643" w14:textId="492EC02B" w:rsidR="00DF2C77" w:rsidRPr="00EC0A6F" w:rsidRDefault="008666E4" w:rsidP="00EC0A6F">
      <w:pPr>
        <w:pStyle w:val="ListParagraph"/>
        <w:numPr>
          <w:ilvl w:val="0"/>
          <w:numId w:val="12"/>
        </w:numPr>
        <w:shd w:val="clear" w:color="auto" w:fill="FFFFFF"/>
        <w:spacing w:after="0"/>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 xml:space="preserve">You </w:t>
      </w:r>
      <w:r w:rsidR="0067783E" w:rsidRPr="00EC0A6F">
        <w:rPr>
          <w:rFonts w:ascii="Frutiger LT 45 Light" w:eastAsia="Times New Roman" w:hAnsi="Frutiger LT 45 Light" w:cstheme="minorHAnsi"/>
          <w:sz w:val="21"/>
          <w:szCs w:val="21"/>
          <w:lang w:val="en"/>
        </w:rPr>
        <w:t xml:space="preserve">shall </w:t>
      </w:r>
      <w:r w:rsidRPr="00EC0A6F">
        <w:rPr>
          <w:rFonts w:ascii="Frutiger LT 45 Light" w:eastAsia="Times New Roman" w:hAnsi="Frutiger LT 45 Light" w:cstheme="minorHAnsi"/>
          <w:sz w:val="21"/>
          <w:szCs w:val="21"/>
          <w:lang w:val="en"/>
        </w:rPr>
        <w:t xml:space="preserve">not assign or transfer any or all </w:t>
      </w:r>
      <w:r w:rsidR="0067783E" w:rsidRPr="00EC0A6F">
        <w:rPr>
          <w:rFonts w:ascii="Frutiger LT 45 Light" w:eastAsia="Times New Roman" w:hAnsi="Frutiger LT 45 Light" w:cstheme="minorHAnsi"/>
          <w:sz w:val="21"/>
          <w:szCs w:val="21"/>
          <w:lang w:val="en"/>
        </w:rPr>
        <w:t>y</w:t>
      </w:r>
      <w:r w:rsidRPr="00EC0A6F">
        <w:rPr>
          <w:rFonts w:ascii="Frutiger LT 45 Light" w:eastAsia="Times New Roman" w:hAnsi="Frutiger LT 45 Light" w:cstheme="minorHAnsi"/>
          <w:sz w:val="21"/>
          <w:szCs w:val="21"/>
          <w:lang w:val="en"/>
        </w:rPr>
        <w:t xml:space="preserve">our rights or obligations under the </w:t>
      </w:r>
      <w:r w:rsidR="00C524C7">
        <w:rPr>
          <w:rFonts w:ascii="Frutiger LT 45 Light" w:hAnsi="Frutiger LT 45 Light"/>
          <w:bCs/>
          <w:sz w:val="21"/>
          <w:szCs w:val="21"/>
        </w:rPr>
        <w:t>Bonanza</w:t>
      </w:r>
      <w:r w:rsidRPr="00EC0A6F">
        <w:rPr>
          <w:rFonts w:ascii="Frutiger LT 45 Light" w:eastAsia="Times New Roman" w:hAnsi="Frutiger LT 45 Light" w:cstheme="minorHAnsi"/>
          <w:sz w:val="21"/>
          <w:szCs w:val="21"/>
          <w:lang w:val="en"/>
        </w:rPr>
        <w:t>.</w:t>
      </w:r>
    </w:p>
    <w:p w14:paraId="2B30629B" w14:textId="768D0A77" w:rsidR="00DF2C77" w:rsidRDefault="008666E4" w:rsidP="00EC0A6F">
      <w:pPr>
        <w:pStyle w:val="ListParagraph"/>
        <w:numPr>
          <w:ilvl w:val="0"/>
          <w:numId w:val="12"/>
        </w:numPr>
        <w:shd w:val="clear" w:color="auto" w:fill="FFFFFF"/>
        <w:spacing w:after="0"/>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No third party shall ha</w:t>
      </w:r>
      <w:r w:rsidR="006D540E">
        <w:rPr>
          <w:rFonts w:ascii="Frutiger LT 45 Light" w:eastAsia="Times New Roman" w:hAnsi="Frutiger LT 45 Light" w:cstheme="minorHAnsi"/>
          <w:sz w:val="21"/>
          <w:szCs w:val="21"/>
          <w:lang w:val="en"/>
        </w:rPr>
        <w:t>ve</w:t>
      </w:r>
      <w:r w:rsidRPr="00EC0A6F">
        <w:rPr>
          <w:rFonts w:ascii="Frutiger LT 45 Light" w:eastAsia="Times New Roman" w:hAnsi="Frutiger LT 45 Light" w:cstheme="minorHAnsi"/>
          <w:sz w:val="21"/>
          <w:szCs w:val="21"/>
          <w:lang w:val="en"/>
        </w:rPr>
        <w:t xml:space="preserve"> a right to enforce the</w:t>
      </w:r>
      <w:r w:rsidR="00AF14C4">
        <w:rPr>
          <w:rFonts w:ascii="Frutiger LT 45 Light" w:eastAsia="Times New Roman" w:hAnsi="Frutiger LT 45 Light" w:cstheme="minorHAnsi"/>
          <w:sz w:val="21"/>
          <w:szCs w:val="21"/>
          <w:lang w:val="en"/>
        </w:rPr>
        <w:t>se</w:t>
      </w:r>
      <w:r w:rsidRPr="00EC0A6F">
        <w:rPr>
          <w:rFonts w:ascii="Frutiger LT 45 Light" w:eastAsia="Times New Roman" w:hAnsi="Frutiger LT 45 Light" w:cstheme="minorHAnsi"/>
          <w:sz w:val="21"/>
          <w:szCs w:val="21"/>
          <w:lang w:val="en"/>
        </w:rPr>
        <w:t xml:space="preserve"> </w:t>
      </w:r>
      <w:r w:rsidR="00DF2C77" w:rsidRPr="00EC0A6F">
        <w:rPr>
          <w:rFonts w:ascii="Frutiger LT 45 Light" w:eastAsia="Times New Roman" w:hAnsi="Frutiger LT 45 Light" w:cstheme="minorHAnsi"/>
          <w:sz w:val="21"/>
          <w:szCs w:val="21"/>
          <w:lang w:val="en"/>
        </w:rPr>
        <w:t>T</w:t>
      </w:r>
      <w:r w:rsidR="00AF14C4">
        <w:rPr>
          <w:rFonts w:ascii="Frutiger LT 45 Light" w:eastAsia="Times New Roman" w:hAnsi="Frutiger LT 45 Light" w:cstheme="minorHAnsi"/>
          <w:sz w:val="21"/>
          <w:szCs w:val="21"/>
          <w:lang w:val="en"/>
        </w:rPr>
        <w:t>erms</w:t>
      </w:r>
      <w:r w:rsidR="00DF2C77" w:rsidRPr="00EC0A6F">
        <w:rPr>
          <w:rFonts w:ascii="Frutiger LT 45 Light" w:eastAsia="Times New Roman" w:hAnsi="Frutiger LT 45 Light" w:cstheme="minorHAnsi"/>
          <w:sz w:val="21"/>
          <w:szCs w:val="21"/>
          <w:lang w:val="en"/>
        </w:rPr>
        <w:t xml:space="preserve"> </w:t>
      </w:r>
      <w:r w:rsidRPr="00EC0A6F">
        <w:rPr>
          <w:rFonts w:ascii="Frutiger LT 45 Light" w:eastAsia="Times New Roman" w:hAnsi="Frutiger LT 45 Light" w:cstheme="minorHAnsi"/>
          <w:sz w:val="21"/>
          <w:szCs w:val="21"/>
          <w:lang w:val="en"/>
        </w:rPr>
        <w:t xml:space="preserve">against </w:t>
      </w:r>
      <w:r w:rsidR="0067783E" w:rsidRPr="00EC0A6F">
        <w:rPr>
          <w:rFonts w:ascii="Frutiger LT 45 Light" w:eastAsia="Times New Roman" w:hAnsi="Frutiger LT 45 Light" w:cstheme="minorHAnsi"/>
          <w:sz w:val="21"/>
          <w:szCs w:val="21"/>
          <w:lang w:val="en"/>
        </w:rPr>
        <w:t>FirstBank</w:t>
      </w:r>
      <w:r w:rsidRPr="00EC0A6F">
        <w:rPr>
          <w:rFonts w:ascii="Frutiger LT 45 Light" w:eastAsia="Times New Roman" w:hAnsi="Frutiger LT 45 Light" w:cstheme="minorHAnsi"/>
          <w:sz w:val="21"/>
          <w:szCs w:val="21"/>
          <w:lang w:val="en"/>
        </w:rPr>
        <w:t>.</w:t>
      </w:r>
    </w:p>
    <w:p w14:paraId="7E0C1778" w14:textId="06AC2B92" w:rsidR="00162634" w:rsidRPr="00484E0E" w:rsidRDefault="00162634" w:rsidP="00162634">
      <w:pPr>
        <w:pStyle w:val="ListParagraph"/>
        <w:numPr>
          <w:ilvl w:val="0"/>
          <w:numId w:val="12"/>
        </w:numPr>
        <w:jc w:val="both"/>
        <w:rPr>
          <w:rFonts w:ascii="Frutiger LT 45 Light" w:hAnsi="Frutiger LT 45 Light"/>
          <w:sz w:val="21"/>
          <w:szCs w:val="21"/>
          <w:lang w:val="en"/>
        </w:rPr>
      </w:pPr>
      <w:r w:rsidRPr="00484E0E">
        <w:rPr>
          <w:rFonts w:ascii="Frutiger LT 45 Light" w:hAnsi="Frutiger LT 45 Light"/>
          <w:sz w:val="21"/>
          <w:szCs w:val="21"/>
          <w:lang w:val="en"/>
        </w:rPr>
        <w:t>Each winner will be</w:t>
      </w:r>
      <w:r>
        <w:rPr>
          <w:rFonts w:ascii="Frutiger LT 45 Light" w:hAnsi="Frutiger LT 45 Light"/>
          <w:sz w:val="21"/>
          <w:szCs w:val="21"/>
          <w:lang w:val="en"/>
        </w:rPr>
        <w:t xml:space="preserve"> </w:t>
      </w:r>
      <w:r w:rsidRPr="00484E0E">
        <w:rPr>
          <w:rFonts w:ascii="Frutiger LT 45 Light" w:hAnsi="Frutiger LT 45 Light"/>
          <w:sz w:val="21"/>
          <w:szCs w:val="21"/>
          <w:lang w:val="en"/>
        </w:rPr>
        <w:t xml:space="preserve">responsible for all the costs and expenses related to the </w:t>
      </w:r>
      <w:r w:rsidR="00C524C7">
        <w:rPr>
          <w:rFonts w:ascii="Frutiger LT 45 Light" w:hAnsi="Frutiger LT 45 Light"/>
          <w:bCs/>
          <w:sz w:val="21"/>
          <w:szCs w:val="21"/>
        </w:rPr>
        <w:t>Bonanza</w:t>
      </w:r>
      <w:r>
        <w:rPr>
          <w:rFonts w:ascii="Frutiger LT 45 Light" w:hAnsi="Frutiger LT 45 Light"/>
          <w:sz w:val="21"/>
          <w:szCs w:val="21"/>
          <w:lang w:val="en"/>
        </w:rPr>
        <w:t xml:space="preserve"> </w:t>
      </w:r>
      <w:r w:rsidR="000F03A8">
        <w:rPr>
          <w:rFonts w:ascii="Frutiger LT 45 Light" w:hAnsi="Frutiger LT 45 Light"/>
          <w:sz w:val="21"/>
          <w:szCs w:val="21"/>
          <w:lang w:val="en"/>
        </w:rPr>
        <w:t>reward</w:t>
      </w:r>
      <w:r w:rsidRPr="00484E0E">
        <w:rPr>
          <w:rFonts w:ascii="Frutiger LT 45 Light" w:hAnsi="Frutiger LT 45 Light"/>
          <w:sz w:val="21"/>
          <w:szCs w:val="21"/>
          <w:lang w:val="en"/>
        </w:rPr>
        <w:t xml:space="preserve"> that are not specifically mentioned in </w:t>
      </w:r>
      <w:r>
        <w:rPr>
          <w:rFonts w:ascii="Frutiger LT 45 Light" w:hAnsi="Frutiger LT 45 Light"/>
          <w:sz w:val="21"/>
          <w:szCs w:val="21"/>
          <w:lang w:val="en"/>
        </w:rPr>
        <w:t>these Terms</w:t>
      </w:r>
      <w:r w:rsidRPr="00484E0E">
        <w:rPr>
          <w:rFonts w:ascii="Frutiger LT 45 Light" w:hAnsi="Frutiger LT 45 Light"/>
          <w:sz w:val="21"/>
          <w:szCs w:val="21"/>
          <w:lang w:val="en"/>
        </w:rPr>
        <w:t xml:space="preserve">, including, but not limited to, taxes, any other expenses that might reasonably be incurred by the winner in receiving or using the </w:t>
      </w:r>
      <w:r w:rsidR="000F03A8">
        <w:rPr>
          <w:rFonts w:ascii="Frutiger LT 45 Light" w:hAnsi="Frutiger LT 45 Light"/>
          <w:sz w:val="21"/>
          <w:szCs w:val="21"/>
          <w:lang w:val="en"/>
        </w:rPr>
        <w:t>reward</w:t>
      </w:r>
      <w:r w:rsidRPr="00484E0E">
        <w:rPr>
          <w:rFonts w:ascii="Frutiger LT 45 Light" w:hAnsi="Frutiger LT 45 Light"/>
          <w:sz w:val="21"/>
          <w:szCs w:val="21"/>
          <w:lang w:val="en"/>
        </w:rPr>
        <w:t xml:space="preserve">.  </w:t>
      </w:r>
    </w:p>
    <w:p w14:paraId="5B35A38F" w14:textId="77777777" w:rsidR="00DF2C77" w:rsidRPr="00EC0A6F" w:rsidRDefault="008666E4" w:rsidP="00EC0A6F">
      <w:pPr>
        <w:pStyle w:val="ListParagraph"/>
        <w:numPr>
          <w:ilvl w:val="0"/>
          <w:numId w:val="12"/>
        </w:numPr>
        <w:shd w:val="clear" w:color="auto" w:fill="FFFFFF"/>
        <w:spacing w:after="0"/>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 xml:space="preserve">FirstBank shall not be responsible for reward that is lost, or delayed </w:t>
      </w:r>
      <w:proofErr w:type="gramStart"/>
      <w:r w:rsidRPr="00EC0A6F">
        <w:rPr>
          <w:rFonts w:ascii="Frutiger LT 45 Light" w:eastAsia="Times New Roman" w:hAnsi="Frutiger LT 45 Light" w:cstheme="minorHAnsi"/>
          <w:sz w:val="21"/>
          <w:szCs w:val="21"/>
          <w:lang w:val="en"/>
        </w:rPr>
        <w:t>as a result of</w:t>
      </w:r>
      <w:proofErr w:type="gramEnd"/>
      <w:r w:rsidRPr="00EC0A6F">
        <w:rPr>
          <w:rFonts w:ascii="Frutiger LT 45 Light" w:eastAsia="Times New Roman" w:hAnsi="Frutiger LT 45 Light" w:cstheme="minorHAnsi"/>
          <w:sz w:val="21"/>
          <w:szCs w:val="21"/>
          <w:lang w:val="en"/>
        </w:rPr>
        <w:t xml:space="preserve"> any network, computer, or cell phone hardware or software failure of any kind</w:t>
      </w:r>
      <w:r w:rsidR="00DF2C77" w:rsidRPr="00EC0A6F">
        <w:rPr>
          <w:rFonts w:ascii="Frutiger LT 45 Light" w:eastAsia="Times New Roman" w:hAnsi="Frutiger LT 45 Light" w:cstheme="minorHAnsi"/>
          <w:sz w:val="21"/>
          <w:szCs w:val="21"/>
          <w:lang w:val="en"/>
        </w:rPr>
        <w:t>.</w:t>
      </w:r>
    </w:p>
    <w:p w14:paraId="30714B30" w14:textId="07B99EB1" w:rsidR="00DF2C77" w:rsidRPr="00EC0A6F" w:rsidRDefault="008666E4" w:rsidP="00EC0A6F">
      <w:pPr>
        <w:pStyle w:val="ListParagraph"/>
        <w:numPr>
          <w:ilvl w:val="0"/>
          <w:numId w:val="12"/>
        </w:numPr>
        <w:shd w:val="clear" w:color="auto" w:fill="FFFFFF"/>
        <w:spacing w:after="0"/>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Failure by Us to enforce a right under the</w:t>
      </w:r>
      <w:r w:rsidR="00AF14C4">
        <w:rPr>
          <w:rFonts w:ascii="Frutiger LT 45 Light" w:eastAsia="Times New Roman" w:hAnsi="Frutiger LT 45 Light" w:cstheme="minorHAnsi"/>
          <w:sz w:val="21"/>
          <w:szCs w:val="21"/>
          <w:lang w:val="en"/>
        </w:rPr>
        <w:t>se</w:t>
      </w:r>
      <w:r w:rsidRPr="00EC0A6F">
        <w:rPr>
          <w:rFonts w:ascii="Frutiger LT 45 Light" w:eastAsia="Times New Roman" w:hAnsi="Frutiger LT 45 Light" w:cstheme="minorHAnsi"/>
          <w:sz w:val="21"/>
          <w:szCs w:val="21"/>
          <w:lang w:val="en"/>
        </w:rPr>
        <w:t xml:space="preserve"> </w:t>
      </w:r>
      <w:r w:rsidR="00DF2C77" w:rsidRPr="00EC0A6F">
        <w:rPr>
          <w:rFonts w:ascii="Frutiger LT 45 Light" w:eastAsia="Times New Roman" w:hAnsi="Frutiger LT 45 Light" w:cstheme="minorHAnsi"/>
          <w:sz w:val="21"/>
          <w:szCs w:val="21"/>
          <w:lang w:val="en"/>
        </w:rPr>
        <w:t>T</w:t>
      </w:r>
      <w:r w:rsidR="00AF14C4">
        <w:rPr>
          <w:rFonts w:ascii="Frutiger LT 45 Light" w:eastAsia="Times New Roman" w:hAnsi="Frutiger LT 45 Light" w:cstheme="minorHAnsi"/>
          <w:sz w:val="21"/>
          <w:szCs w:val="21"/>
          <w:lang w:val="en"/>
        </w:rPr>
        <w:t>erm</w:t>
      </w:r>
      <w:r w:rsidR="00DF2C77" w:rsidRPr="00EC0A6F">
        <w:rPr>
          <w:rFonts w:ascii="Frutiger LT 45 Light" w:eastAsia="Times New Roman" w:hAnsi="Frutiger LT 45 Light" w:cstheme="minorHAnsi"/>
          <w:sz w:val="21"/>
          <w:szCs w:val="21"/>
          <w:lang w:val="en"/>
        </w:rPr>
        <w:t xml:space="preserve">s </w:t>
      </w:r>
      <w:r w:rsidRPr="00EC0A6F">
        <w:rPr>
          <w:rFonts w:ascii="Frutiger LT 45 Light" w:eastAsia="Times New Roman" w:hAnsi="Frutiger LT 45 Light" w:cstheme="minorHAnsi"/>
          <w:sz w:val="21"/>
          <w:szCs w:val="21"/>
          <w:lang w:val="en"/>
        </w:rPr>
        <w:t>does not result in waiver of such right(s).</w:t>
      </w:r>
    </w:p>
    <w:p w14:paraId="2BE20B7E" w14:textId="45FE9594" w:rsidR="00DF2C77" w:rsidRPr="00EC0A6F" w:rsidRDefault="008666E4" w:rsidP="00EC0A6F">
      <w:pPr>
        <w:pStyle w:val="ListParagraph"/>
        <w:numPr>
          <w:ilvl w:val="0"/>
          <w:numId w:val="12"/>
        </w:numPr>
        <w:shd w:val="clear" w:color="auto" w:fill="FFFFFF"/>
        <w:spacing w:after="0"/>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If any part of the</w:t>
      </w:r>
      <w:r w:rsidR="00AF14C4">
        <w:rPr>
          <w:rFonts w:ascii="Frutiger LT 45 Light" w:eastAsia="Times New Roman" w:hAnsi="Frutiger LT 45 Light" w:cstheme="minorHAnsi"/>
          <w:sz w:val="21"/>
          <w:szCs w:val="21"/>
          <w:lang w:val="en"/>
        </w:rPr>
        <w:t>se</w:t>
      </w:r>
      <w:r w:rsidRPr="00EC0A6F">
        <w:rPr>
          <w:rFonts w:ascii="Frutiger LT 45 Light" w:eastAsia="Times New Roman" w:hAnsi="Frutiger LT 45 Light" w:cstheme="minorHAnsi"/>
          <w:sz w:val="21"/>
          <w:szCs w:val="21"/>
          <w:lang w:val="en"/>
        </w:rPr>
        <w:t xml:space="preserve"> </w:t>
      </w:r>
      <w:r w:rsidR="00DF2C77" w:rsidRPr="00EC0A6F">
        <w:rPr>
          <w:rFonts w:ascii="Frutiger LT 45 Light" w:eastAsia="Times New Roman" w:hAnsi="Frutiger LT 45 Light" w:cstheme="minorHAnsi"/>
          <w:sz w:val="21"/>
          <w:szCs w:val="21"/>
          <w:lang w:val="en"/>
        </w:rPr>
        <w:t>T</w:t>
      </w:r>
      <w:r w:rsidR="00AF14C4">
        <w:rPr>
          <w:rFonts w:ascii="Frutiger LT 45 Light" w:eastAsia="Times New Roman" w:hAnsi="Frutiger LT 45 Light" w:cstheme="minorHAnsi"/>
          <w:sz w:val="21"/>
          <w:szCs w:val="21"/>
          <w:lang w:val="en"/>
        </w:rPr>
        <w:t>erm</w:t>
      </w:r>
      <w:r w:rsidR="00DF2C77" w:rsidRPr="00EC0A6F">
        <w:rPr>
          <w:rFonts w:ascii="Frutiger LT 45 Light" w:eastAsia="Times New Roman" w:hAnsi="Frutiger LT 45 Light" w:cstheme="minorHAnsi"/>
          <w:sz w:val="21"/>
          <w:szCs w:val="21"/>
          <w:lang w:val="en"/>
        </w:rPr>
        <w:t xml:space="preserve">s </w:t>
      </w:r>
      <w:r w:rsidRPr="00EC0A6F">
        <w:rPr>
          <w:rFonts w:ascii="Frutiger LT 45 Light" w:eastAsia="Times New Roman" w:hAnsi="Frutiger LT 45 Light" w:cstheme="minorHAnsi"/>
          <w:sz w:val="21"/>
          <w:szCs w:val="21"/>
          <w:lang w:val="en"/>
        </w:rPr>
        <w:t>is found to be unenforceable as a matter of law, all other parts of the</w:t>
      </w:r>
      <w:r w:rsidR="00AF14C4">
        <w:rPr>
          <w:rFonts w:ascii="Frutiger LT 45 Light" w:eastAsia="Times New Roman" w:hAnsi="Frutiger LT 45 Light" w:cstheme="minorHAnsi"/>
          <w:sz w:val="21"/>
          <w:szCs w:val="21"/>
          <w:lang w:val="en"/>
        </w:rPr>
        <w:t>se</w:t>
      </w:r>
      <w:r w:rsidRPr="00EC0A6F">
        <w:rPr>
          <w:rFonts w:ascii="Frutiger LT 45 Light" w:eastAsia="Times New Roman" w:hAnsi="Frutiger LT 45 Light" w:cstheme="minorHAnsi"/>
          <w:sz w:val="21"/>
          <w:szCs w:val="21"/>
          <w:lang w:val="en"/>
        </w:rPr>
        <w:t xml:space="preserve"> </w:t>
      </w:r>
      <w:r w:rsidR="00DF2C77" w:rsidRPr="00EC0A6F">
        <w:rPr>
          <w:rFonts w:ascii="Frutiger LT 45 Light" w:eastAsia="Times New Roman" w:hAnsi="Frutiger LT 45 Light" w:cstheme="minorHAnsi"/>
          <w:sz w:val="21"/>
          <w:szCs w:val="21"/>
          <w:lang w:val="en"/>
        </w:rPr>
        <w:t>T</w:t>
      </w:r>
      <w:r w:rsidR="00AF14C4">
        <w:rPr>
          <w:rFonts w:ascii="Frutiger LT 45 Light" w:eastAsia="Times New Roman" w:hAnsi="Frutiger LT 45 Light" w:cstheme="minorHAnsi"/>
          <w:sz w:val="21"/>
          <w:szCs w:val="21"/>
          <w:lang w:val="en"/>
        </w:rPr>
        <w:t>erm</w:t>
      </w:r>
      <w:r w:rsidR="00DF2C77" w:rsidRPr="00EC0A6F">
        <w:rPr>
          <w:rFonts w:ascii="Frutiger LT 45 Light" w:eastAsia="Times New Roman" w:hAnsi="Frutiger LT 45 Light" w:cstheme="minorHAnsi"/>
          <w:sz w:val="21"/>
          <w:szCs w:val="21"/>
          <w:lang w:val="en"/>
        </w:rPr>
        <w:t>s</w:t>
      </w:r>
      <w:r w:rsidRPr="00EC0A6F">
        <w:rPr>
          <w:rFonts w:ascii="Frutiger LT 45 Light" w:eastAsia="Times New Roman" w:hAnsi="Frutiger LT 45 Light" w:cstheme="minorHAnsi"/>
          <w:sz w:val="21"/>
          <w:szCs w:val="21"/>
          <w:lang w:val="en"/>
        </w:rPr>
        <w:t xml:space="preserve"> shall be unaffected and shall remain in force.</w:t>
      </w:r>
    </w:p>
    <w:p w14:paraId="3364CCA3" w14:textId="0675820D" w:rsidR="00DF2C77" w:rsidRPr="00EC0A6F" w:rsidRDefault="008666E4" w:rsidP="00EC0A6F">
      <w:pPr>
        <w:pStyle w:val="ListParagraph"/>
        <w:numPr>
          <w:ilvl w:val="0"/>
          <w:numId w:val="12"/>
        </w:numPr>
        <w:shd w:val="clear" w:color="auto" w:fill="FFFFFF"/>
        <w:spacing w:after="0"/>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By participating in th</w:t>
      </w:r>
      <w:r w:rsidR="00AF14C4">
        <w:rPr>
          <w:rFonts w:ascii="Frutiger LT 45 Light" w:eastAsia="Times New Roman" w:hAnsi="Frutiger LT 45 Light" w:cstheme="minorHAnsi"/>
          <w:sz w:val="21"/>
          <w:szCs w:val="21"/>
          <w:lang w:val="en"/>
        </w:rPr>
        <w:t xml:space="preserve">e </w:t>
      </w:r>
      <w:r w:rsidR="00C524C7">
        <w:rPr>
          <w:rFonts w:ascii="Frutiger LT 45 Light" w:hAnsi="Frutiger LT 45 Light"/>
          <w:bCs/>
          <w:sz w:val="21"/>
          <w:szCs w:val="21"/>
        </w:rPr>
        <w:t>Bonanza</w:t>
      </w:r>
      <w:r w:rsidRPr="00EC0A6F">
        <w:rPr>
          <w:rFonts w:ascii="Frutiger LT 45 Light" w:eastAsia="Times New Roman" w:hAnsi="Frutiger LT 45 Light" w:cstheme="minorHAnsi"/>
          <w:sz w:val="21"/>
          <w:szCs w:val="21"/>
          <w:lang w:val="en"/>
        </w:rPr>
        <w:t xml:space="preserve">, you acknowledge that </w:t>
      </w:r>
      <w:r w:rsidR="00AF14C4">
        <w:rPr>
          <w:rFonts w:ascii="Frutiger LT 45 Light" w:eastAsia="Times New Roman" w:hAnsi="Frutiger LT 45 Light" w:cstheme="minorHAnsi"/>
          <w:sz w:val="21"/>
          <w:szCs w:val="21"/>
          <w:lang w:val="en"/>
        </w:rPr>
        <w:t>FirstBank’s</w:t>
      </w:r>
      <w:r w:rsidR="00AF14C4" w:rsidRPr="00EC0A6F">
        <w:rPr>
          <w:rFonts w:ascii="Frutiger LT 45 Light" w:eastAsia="Times New Roman" w:hAnsi="Frutiger LT 45 Light" w:cstheme="minorHAnsi"/>
          <w:sz w:val="21"/>
          <w:szCs w:val="21"/>
          <w:lang w:val="en"/>
        </w:rPr>
        <w:t xml:space="preserve"> </w:t>
      </w:r>
      <w:r w:rsidRPr="00EC0A6F">
        <w:rPr>
          <w:rFonts w:ascii="Frutiger LT 45 Light" w:eastAsia="Times New Roman" w:hAnsi="Frutiger LT 45 Light" w:cstheme="minorHAnsi"/>
          <w:sz w:val="21"/>
          <w:szCs w:val="21"/>
          <w:lang w:val="en"/>
        </w:rPr>
        <w:t xml:space="preserve">determination and decision on all matters concerning the </w:t>
      </w:r>
      <w:r w:rsidR="00AF14C4">
        <w:rPr>
          <w:rFonts w:ascii="Frutiger LT 45 Light" w:eastAsia="Times New Roman" w:hAnsi="Frutiger LT 45 Light" w:cstheme="minorHAnsi"/>
          <w:sz w:val="21"/>
          <w:szCs w:val="21"/>
          <w:lang w:val="en"/>
        </w:rPr>
        <w:t xml:space="preserve">Campaign and applicable </w:t>
      </w:r>
      <w:r w:rsidR="00865AD2" w:rsidRPr="00EC0A6F">
        <w:rPr>
          <w:rFonts w:ascii="Frutiger LT 45 Light" w:eastAsia="Times New Roman" w:hAnsi="Frutiger LT 45 Light" w:cstheme="minorHAnsi"/>
          <w:sz w:val="21"/>
          <w:szCs w:val="21"/>
          <w:lang w:val="en"/>
        </w:rPr>
        <w:t>rewards</w:t>
      </w:r>
      <w:r w:rsidRPr="00EC0A6F">
        <w:rPr>
          <w:rFonts w:ascii="Frutiger LT 45 Light" w:eastAsia="Times New Roman" w:hAnsi="Frutiger LT 45 Light" w:cstheme="minorHAnsi"/>
          <w:sz w:val="21"/>
          <w:szCs w:val="21"/>
          <w:lang w:val="en"/>
        </w:rPr>
        <w:t xml:space="preserve"> will be </w:t>
      </w:r>
      <w:r w:rsidR="00DF2C77" w:rsidRPr="00EC0A6F">
        <w:rPr>
          <w:rFonts w:ascii="Frutiger LT 45 Light" w:eastAsia="Times New Roman" w:hAnsi="Frutiger LT 45 Light" w:cstheme="minorHAnsi"/>
          <w:sz w:val="21"/>
          <w:szCs w:val="21"/>
          <w:lang w:val="en"/>
        </w:rPr>
        <w:t>final</w:t>
      </w:r>
      <w:r w:rsidRPr="00EC0A6F">
        <w:rPr>
          <w:rFonts w:ascii="Frutiger LT 45 Light" w:eastAsia="Times New Roman" w:hAnsi="Frutiger LT 45 Light" w:cstheme="minorHAnsi"/>
          <w:sz w:val="21"/>
          <w:szCs w:val="21"/>
          <w:lang w:val="en"/>
        </w:rPr>
        <w:t>.</w:t>
      </w:r>
    </w:p>
    <w:p w14:paraId="020C9A8E" w14:textId="0CB9A3DA" w:rsidR="008666E4" w:rsidRPr="00EC0A6F" w:rsidRDefault="008666E4" w:rsidP="00EC0A6F">
      <w:pPr>
        <w:pStyle w:val="ListParagraph"/>
        <w:numPr>
          <w:ilvl w:val="0"/>
          <w:numId w:val="12"/>
        </w:numPr>
        <w:shd w:val="clear" w:color="auto" w:fill="FFFFFF"/>
        <w:spacing w:after="0"/>
        <w:jc w:val="both"/>
        <w:rPr>
          <w:rFonts w:ascii="Frutiger LT 45 Light" w:eastAsia="Times New Roman" w:hAnsi="Frutiger LT 45 Light" w:cstheme="minorHAnsi"/>
          <w:sz w:val="21"/>
          <w:szCs w:val="21"/>
          <w:lang w:val="en"/>
        </w:rPr>
      </w:pPr>
      <w:r w:rsidRPr="00EC0A6F">
        <w:rPr>
          <w:rFonts w:ascii="Frutiger LT 45 Light" w:eastAsia="Times New Roman" w:hAnsi="Frutiger LT 45 Light" w:cstheme="minorHAnsi"/>
          <w:sz w:val="21"/>
          <w:szCs w:val="21"/>
          <w:lang w:val="en"/>
        </w:rPr>
        <w:t xml:space="preserve">These </w:t>
      </w:r>
      <w:r w:rsidR="002E563E" w:rsidRPr="00EC0A6F">
        <w:rPr>
          <w:rFonts w:ascii="Frutiger LT 45 Light" w:eastAsia="Times New Roman" w:hAnsi="Frutiger LT 45 Light" w:cstheme="minorHAnsi"/>
          <w:sz w:val="21"/>
          <w:szCs w:val="21"/>
          <w:lang w:val="en"/>
        </w:rPr>
        <w:t xml:space="preserve">Terms </w:t>
      </w:r>
      <w:r w:rsidRPr="00EC0A6F">
        <w:rPr>
          <w:rFonts w:ascii="Frutiger LT 45 Light" w:eastAsia="Times New Roman" w:hAnsi="Frutiger LT 45 Light" w:cstheme="minorHAnsi"/>
          <w:sz w:val="21"/>
          <w:szCs w:val="21"/>
          <w:lang w:val="en"/>
        </w:rPr>
        <w:t>may be amended by the Bank</w:t>
      </w:r>
      <w:r w:rsidR="00865AD2" w:rsidRPr="00EC0A6F">
        <w:rPr>
          <w:rFonts w:ascii="Frutiger LT 45 Light" w:eastAsia="Times New Roman" w:hAnsi="Frutiger LT 45 Light" w:cstheme="minorHAnsi"/>
          <w:sz w:val="21"/>
          <w:szCs w:val="21"/>
          <w:lang w:val="en"/>
        </w:rPr>
        <w:t xml:space="preserve"> </w:t>
      </w:r>
      <w:r w:rsidRPr="00EC0A6F">
        <w:rPr>
          <w:rFonts w:ascii="Frutiger LT 45 Light" w:eastAsia="Times New Roman" w:hAnsi="Frutiger LT 45 Light" w:cstheme="minorHAnsi"/>
          <w:sz w:val="21"/>
          <w:szCs w:val="21"/>
          <w:lang w:val="en"/>
        </w:rPr>
        <w:t>and such changes shall be binding on</w:t>
      </w:r>
      <w:r w:rsidR="00865AD2" w:rsidRPr="00EC0A6F">
        <w:rPr>
          <w:rFonts w:ascii="Frutiger LT 45 Light" w:eastAsia="Times New Roman" w:hAnsi="Frutiger LT 45 Light" w:cstheme="minorHAnsi"/>
          <w:sz w:val="21"/>
          <w:szCs w:val="21"/>
          <w:lang w:val="en"/>
        </w:rPr>
        <w:t xml:space="preserve"> all </w:t>
      </w:r>
      <w:r w:rsidRPr="00EC0A6F">
        <w:rPr>
          <w:rFonts w:ascii="Frutiger LT 45 Light" w:eastAsia="Times New Roman" w:hAnsi="Frutiger LT 45 Light" w:cstheme="minorHAnsi"/>
          <w:sz w:val="21"/>
          <w:szCs w:val="21"/>
          <w:lang w:val="en"/>
        </w:rPr>
        <w:t>participants upon publication.</w:t>
      </w:r>
    </w:p>
    <w:p w14:paraId="01B964E0" w14:textId="2C4E8AC3" w:rsidR="003466BC" w:rsidRPr="003466BC" w:rsidRDefault="003466BC" w:rsidP="003466BC">
      <w:pPr>
        <w:pStyle w:val="ListParagraph"/>
        <w:numPr>
          <w:ilvl w:val="0"/>
          <w:numId w:val="12"/>
        </w:numPr>
        <w:shd w:val="clear" w:color="auto" w:fill="FFFFFF"/>
        <w:spacing w:after="288"/>
        <w:jc w:val="both"/>
        <w:rPr>
          <w:rFonts w:ascii="Frutiger LT 45 Light" w:eastAsia="Times New Roman" w:hAnsi="Frutiger LT 45 Light" w:cstheme="minorHAnsi"/>
          <w:sz w:val="21"/>
          <w:szCs w:val="21"/>
          <w:lang w:val="en"/>
        </w:rPr>
      </w:pPr>
      <w:r w:rsidRPr="003466BC">
        <w:rPr>
          <w:rFonts w:ascii="Frutiger LT 45 Light" w:eastAsia="Times New Roman" w:hAnsi="Frutiger LT 45 Light" w:cstheme="minorHAnsi"/>
          <w:sz w:val="21"/>
          <w:szCs w:val="21"/>
          <w:lang w:val="en"/>
        </w:rPr>
        <w:t xml:space="preserve">By participating in the </w:t>
      </w:r>
      <w:proofErr w:type="gramStart"/>
      <w:r w:rsidR="00C524C7">
        <w:rPr>
          <w:rFonts w:ascii="Frutiger LT 45 Light" w:hAnsi="Frutiger LT 45 Light"/>
          <w:bCs/>
          <w:sz w:val="21"/>
          <w:szCs w:val="21"/>
        </w:rPr>
        <w:t>Bonanza</w:t>
      </w:r>
      <w:proofErr w:type="gramEnd"/>
      <w:r w:rsidRPr="003466BC">
        <w:rPr>
          <w:rFonts w:ascii="Frutiger LT 45 Light" w:eastAsia="Times New Roman" w:hAnsi="Frutiger LT 45 Light" w:cstheme="minorHAnsi"/>
          <w:sz w:val="21"/>
          <w:szCs w:val="21"/>
          <w:lang w:val="en"/>
        </w:rPr>
        <w:t xml:space="preserve"> you consent to FirstBank’s use and/or publication of your name, photograph, prize information, and biographical information for publicity and </w:t>
      </w:r>
      <w:r w:rsidR="009E30D8">
        <w:rPr>
          <w:rFonts w:ascii="Frutiger LT 45 Light" w:eastAsia="Times New Roman" w:hAnsi="Frutiger LT 45 Light" w:cstheme="minorHAnsi"/>
          <w:sz w:val="21"/>
          <w:szCs w:val="21"/>
          <w:lang w:val="en"/>
        </w:rPr>
        <w:t>Promo</w:t>
      </w:r>
      <w:r w:rsidRPr="003466BC">
        <w:rPr>
          <w:rFonts w:ascii="Frutiger LT 45 Light" w:eastAsia="Times New Roman" w:hAnsi="Frutiger LT 45 Light" w:cstheme="minorHAnsi"/>
          <w:sz w:val="21"/>
          <w:szCs w:val="21"/>
          <w:lang w:val="en"/>
        </w:rPr>
        <w:t xml:space="preserve">tional purposes without compensation to the extent permitted by law. </w:t>
      </w:r>
    </w:p>
    <w:p w14:paraId="75CAD77A" w14:textId="77777777" w:rsidR="003466BC" w:rsidRPr="00EC0A6F" w:rsidRDefault="003466BC" w:rsidP="00EC0A6F">
      <w:pPr>
        <w:pStyle w:val="ListParagraph"/>
        <w:shd w:val="clear" w:color="auto" w:fill="FFFFFF"/>
        <w:spacing w:after="0"/>
        <w:ind w:left="360"/>
        <w:jc w:val="both"/>
        <w:rPr>
          <w:rFonts w:ascii="Frutiger LT 45 Light" w:eastAsia="Times New Roman" w:hAnsi="Frutiger LT 45 Light" w:cstheme="minorHAnsi"/>
          <w:color w:val="0A0A0A"/>
          <w:sz w:val="21"/>
          <w:szCs w:val="21"/>
        </w:rPr>
      </w:pPr>
    </w:p>
    <w:p w14:paraId="3891FCCC" w14:textId="77777777" w:rsidR="008666E4" w:rsidRPr="00EC0A6F" w:rsidRDefault="008666E4" w:rsidP="00EC0A6F">
      <w:pPr>
        <w:shd w:val="clear" w:color="auto" w:fill="FFFFFF"/>
        <w:spacing w:after="0"/>
        <w:jc w:val="both"/>
        <w:rPr>
          <w:rFonts w:ascii="Frutiger LT 45 Light" w:eastAsia="Times New Roman" w:hAnsi="Frutiger LT 45 Light" w:cstheme="minorHAnsi"/>
          <w:color w:val="0A0A0A"/>
          <w:sz w:val="21"/>
          <w:szCs w:val="21"/>
        </w:rPr>
      </w:pPr>
    </w:p>
    <w:p w14:paraId="211F727B" w14:textId="1F704268" w:rsidR="008666E4" w:rsidRPr="00EC0A6F" w:rsidRDefault="008666E4" w:rsidP="00EC0A6F">
      <w:pPr>
        <w:shd w:val="clear" w:color="auto" w:fill="FFFFFF"/>
        <w:spacing w:after="0"/>
        <w:jc w:val="both"/>
        <w:rPr>
          <w:rFonts w:ascii="Frutiger LT 45 Light" w:eastAsia="Times New Roman" w:hAnsi="Frutiger LT 45 Light" w:cstheme="minorHAnsi"/>
          <w:color w:val="0A0A0A"/>
          <w:sz w:val="21"/>
          <w:szCs w:val="21"/>
        </w:rPr>
      </w:pPr>
      <w:r w:rsidRPr="00EC0A6F">
        <w:rPr>
          <w:rFonts w:ascii="Frutiger LT 45 Light" w:eastAsia="Times New Roman" w:hAnsi="Frutiger LT 45 Light" w:cstheme="minorHAnsi"/>
          <w:color w:val="0A0A0A"/>
          <w:sz w:val="21"/>
          <w:szCs w:val="21"/>
        </w:rPr>
        <w:t xml:space="preserve">For more enquiries, please contact the </w:t>
      </w:r>
      <w:r w:rsidR="002E563E" w:rsidRPr="00EC0A6F">
        <w:rPr>
          <w:rFonts w:ascii="Frutiger LT 45 Light" w:eastAsia="Times New Roman" w:hAnsi="Frutiger LT 45 Light" w:cstheme="minorHAnsi"/>
          <w:color w:val="0A0A0A"/>
          <w:sz w:val="21"/>
          <w:szCs w:val="21"/>
        </w:rPr>
        <w:t xml:space="preserve">Bank </w:t>
      </w:r>
      <w:r w:rsidRPr="00EC0A6F">
        <w:rPr>
          <w:rFonts w:ascii="Frutiger LT 45 Light" w:eastAsia="Times New Roman" w:hAnsi="Frutiger LT 45 Light" w:cstheme="minorHAnsi"/>
          <w:color w:val="0A0A0A"/>
          <w:sz w:val="21"/>
          <w:szCs w:val="21"/>
        </w:rPr>
        <w:t xml:space="preserve">via email </w:t>
      </w:r>
      <w:r w:rsidR="002E563E" w:rsidRPr="00EC0A6F">
        <w:rPr>
          <w:rFonts w:ascii="Frutiger LT 45 Light" w:eastAsia="Times New Roman" w:hAnsi="Frutiger LT 45 Light" w:cstheme="minorHAnsi"/>
          <w:color w:val="0A0A0A"/>
          <w:sz w:val="21"/>
          <w:szCs w:val="21"/>
        </w:rPr>
        <w:t xml:space="preserve">- </w:t>
      </w:r>
      <w:hyperlink r:id="rId8" w:history="1">
        <w:r w:rsidR="00710F1A" w:rsidRPr="00EC0A6F">
          <w:rPr>
            <w:rStyle w:val="Hyperlink"/>
            <w:rFonts w:ascii="Frutiger LT 45 Light" w:eastAsia="Times New Roman" w:hAnsi="Frutiger LT 45 Light" w:cstheme="minorHAnsi"/>
            <w:sz w:val="21"/>
            <w:szCs w:val="21"/>
          </w:rPr>
          <w:t>first</w:t>
        </w:r>
        <w:r w:rsidR="00710F1A" w:rsidRPr="00000B27">
          <w:rPr>
            <w:rStyle w:val="Hyperlink"/>
            <w:rFonts w:ascii="Frutiger LT 45 Light" w:eastAsia="Times New Roman" w:hAnsi="Frutiger LT 45 Light" w:cstheme="minorHAnsi"/>
            <w:sz w:val="21"/>
            <w:szCs w:val="21"/>
          </w:rPr>
          <w:t>contact</w:t>
        </w:r>
        <w:r w:rsidR="00710F1A" w:rsidRPr="00EC0A6F">
          <w:rPr>
            <w:rStyle w:val="Hyperlink"/>
            <w:rFonts w:ascii="Frutiger LT 45 Light" w:eastAsia="Times New Roman" w:hAnsi="Frutiger LT 45 Light" w:cstheme="minorHAnsi"/>
            <w:sz w:val="21"/>
            <w:szCs w:val="21"/>
          </w:rPr>
          <w:t>@firstbanknigeria.com</w:t>
        </w:r>
      </w:hyperlink>
      <w:r w:rsidR="002E563E" w:rsidRPr="00EC0A6F">
        <w:rPr>
          <w:rFonts w:ascii="Frutiger LT 45 Light" w:eastAsia="Times New Roman" w:hAnsi="Frutiger LT 45 Light" w:cstheme="minorHAnsi"/>
          <w:color w:val="0A0A0A"/>
          <w:sz w:val="21"/>
          <w:szCs w:val="21"/>
        </w:rPr>
        <w:t xml:space="preserve"> </w:t>
      </w:r>
    </w:p>
    <w:p w14:paraId="14C140B3" w14:textId="77777777" w:rsidR="00C90C5F" w:rsidRPr="00EC0A6F" w:rsidRDefault="00C90C5F" w:rsidP="00C90C5F">
      <w:pPr>
        <w:shd w:val="clear" w:color="auto" w:fill="FFFFFF"/>
        <w:spacing w:after="0"/>
        <w:jc w:val="both"/>
        <w:rPr>
          <w:rFonts w:ascii="Frutiger LT 45 Light" w:eastAsia="Times New Roman" w:hAnsi="Frutiger LT 45 Light" w:cstheme="minorHAnsi"/>
          <w:b/>
          <w:bCs/>
          <w:color w:val="0A0A0A"/>
          <w:sz w:val="21"/>
          <w:szCs w:val="21"/>
        </w:rPr>
      </w:pPr>
    </w:p>
    <w:sectPr w:rsidR="00C90C5F" w:rsidRPr="00EC0A6F" w:rsidSect="00623151">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altName w:val="Calibri"/>
    <w:panose1 w:val="020B04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5F3B"/>
    <w:multiLevelType w:val="hybridMultilevel"/>
    <w:tmpl w:val="5ADC0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3463F3"/>
    <w:multiLevelType w:val="hybridMultilevel"/>
    <w:tmpl w:val="61DA5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A5A9A"/>
    <w:multiLevelType w:val="hybridMultilevel"/>
    <w:tmpl w:val="4498D530"/>
    <w:lvl w:ilvl="0" w:tplc="876EF3C4">
      <w:start w:val="1"/>
      <w:numFmt w:val="lowerRoman"/>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C5D55"/>
    <w:multiLevelType w:val="multilevel"/>
    <w:tmpl w:val="B6405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D6B40"/>
    <w:multiLevelType w:val="hybridMultilevel"/>
    <w:tmpl w:val="777A126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9591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341E59"/>
    <w:multiLevelType w:val="hybridMultilevel"/>
    <w:tmpl w:val="D150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8A2"/>
    <w:multiLevelType w:val="multilevel"/>
    <w:tmpl w:val="52CE1CD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9863A9A"/>
    <w:multiLevelType w:val="hybridMultilevel"/>
    <w:tmpl w:val="C24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5376"/>
    <w:multiLevelType w:val="multilevel"/>
    <w:tmpl w:val="8B42F7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0A267FD"/>
    <w:multiLevelType w:val="hybridMultilevel"/>
    <w:tmpl w:val="651E8998"/>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32262614"/>
    <w:multiLevelType w:val="hybridMultilevel"/>
    <w:tmpl w:val="13CA98BC"/>
    <w:lvl w:ilvl="0" w:tplc="876EF3C4">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457F03"/>
    <w:multiLevelType w:val="hybridMultilevel"/>
    <w:tmpl w:val="791EF99C"/>
    <w:lvl w:ilvl="0" w:tplc="87986C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F0518"/>
    <w:multiLevelType w:val="hybridMultilevel"/>
    <w:tmpl w:val="E72C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2764A"/>
    <w:multiLevelType w:val="hybridMultilevel"/>
    <w:tmpl w:val="56241E92"/>
    <w:lvl w:ilvl="0" w:tplc="876EF3C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20F0D"/>
    <w:multiLevelType w:val="hybridMultilevel"/>
    <w:tmpl w:val="12628380"/>
    <w:lvl w:ilvl="0" w:tplc="281E5C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E1B35"/>
    <w:multiLevelType w:val="hybridMultilevel"/>
    <w:tmpl w:val="D736B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C4C61"/>
    <w:multiLevelType w:val="hybridMultilevel"/>
    <w:tmpl w:val="D7686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2B4CBC"/>
    <w:multiLevelType w:val="hybridMultilevel"/>
    <w:tmpl w:val="4190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852CD"/>
    <w:multiLevelType w:val="hybridMultilevel"/>
    <w:tmpl w:val="791EF99C"/>
    <w:lvl w:ilvl="0" w:tplc="87986C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B4586"/>
    <w:multiLevelType w:val="hybridMultilevel"/>
    <w:tmpl w:val="4086B654"/>
    <w:lvl w:ilvl="0" w:tplc="FB987B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33A9F"/>
    <w:multiLevelType w:val="hybridMultilevel"/>
    <w:tmpl w:val="6C5C84A2"/>
    <w:lvl w:ilvl="0" w:tplc="876EF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A6580"/>
    <w:multiLevelType w:val="hybridMultilevel"/>
    <w:tmpl w:val="63EE28AC"/>
    <w:lvl w:ilvl="0" w:tplc="D690F0C4">
      <w:start w:val="1"/>
      <w:numFmt w:val="bullet"/>
      <w:lvlText w:val="•"/>
      <w:lvlJc w:val="left"/>
      <w:pPr>
        <w:tabs>
          <w:tab w:val="num" w:pos="720"/>
        </w:tabs>
        <w:ind w:left="720" w:hanging="360"/>
      </w:pPr>
      <w:rPr>
        <w:rFonts w:ascii="Times New Roman" w:hAnsi="Times New Roman" w:hint="default"/>
      </w:rPr>
    </w:lvl>
    <w:lvl w:ilvl="1" w:tplc="3070A52C" w:tentative="1">
      <w:start w:val="1"/>
      <w:numFmt w:val="bullet"/>
      <w:lvlText w:val="•"/>
      <w:lvlJc w:val="left"/>
      <w:pPr>
        <w:tabs>
          <w:tab w:val="num" w:pos="1440"/>
        </w:tabs>
        <w:ind w:left="1440" w:hanging="360"/>
      </w:pPr>
      <w:rPr>
        <w:rFonts w:ascii="Times New Roman" w:hAnsi="Times New Roman" w:hint="default"/>
      </w:rPr>
    </w:lvl>
    <w:lvl w:ilvl="2" w:tplc="240AFE8A" w:tentative="1">
      <w:start w:val="1"/>
      <w:numFmt w:val="bullet"/>
      <w:lvlText w:val="•"/>
      <w:lvlJc w:val="left"/>
      <w:pPr>
        <w:tabs>
          <w:tab w:val="num" w:pos="2160"/>
        </w:tabs>
        <w:ind w:left="2160" w:hanging="360"/>
      </w:pPr>
      <w:rPr>
        <w:rFonts w:ascii="Times New Roman" w:hAnsi="Times New Roman" w:hint="default"/>
      </w:rPr>
    </w:lvl>
    <w:lvl w:ilvl="3" w:tplc="AF98F8AE" w:tentative="1">
      <w:start w:val="1"/>
      <w:numFmt w:val="bullet"/>
      <w:lvlText w:val="•"/>
      <w:lvlJc w:val="left"/>
      <w:pPr>
        <w:tabs>
          <w:tab w:val="num" w:pos="2880"/>
        </w:tabs>
        <w:ind w:left="2880" w:hanging="360"/>
      </w:pPr>
      <w:rPr>
        <w:rFonts w:ascii="Times New Roman" w:hAnsi="Times New Roman" w:hint="default"/>
      </w:rPr>
    </w:lvl>
    <w:lvl w:ilvl="4" w:tplc="F314C82E" w:tentative="1">
      <w:start w:val="1"/>
      <w:numFmt w:val="bullet"/>
      <w:lvlText w:val="•"/>
      <w:lvlJc w:val="left"/>
      <w:pPr>
        <w:tabs>
          <w:tab w:val="num" w:pos="3600"/>
        </w:tabs>
        <w:ind w:left="3600" w:hanging="360"/>
      </w:pPr>
      <w:rPr>
        <w:rFonts w:ascii="Times New Roman" w:hAnsi="Times New Roman" w:hint="default"/>
      </w:rPr>
    </w:lvl>
    <w:lvl w:ilvl="5" w:tplc="2F289D58" w:tentative="1">
      <w:start w:val="1"/>
      <w:numFmt w:val="bullet"/>
      <w:lvlText w:val="•"/>
      <w:lvlJc w:val="left"/>
      <w:pPr>
        <w:tabs>
          <w:tab w:val="num" w:pos="4320"/>
        </w:tabs>
        <w:ind w:left="4320" w:hanging="360"/>
      </w:pPr>
      <w:rPr>
        <w:rFonts w:ascii="Times New Roman" w:hAnsi="Times New Roman" w:hint="default"/>
      </w:rPr>
    </w:lvl>
    <w:lvl w:ilvl="6" w:tplc="C20CC760" w:tentative="1">
      <w:start w:val="1"/>
      <w:numFmt w:val="bullet"/>
      <w:lvlText w:val="•"/>
      <w:lvlJc w:val="left"/>
      <w:pPr>
        <w:tabs>
          <w:tab w:val="num" w:pos="5040"/>
        </w:tabs>
        <w:ind w:left="5040" w:hanging="360"/>
      </w:pPr>
      <w:rPr>
        <w:rFonts w:ascii="Times New Roman" w:hAnsi="Times New Roman" w:hint="default"/>
      </w:rPr>
    </w:lvl>
    <w:lvl w:ilvl="7" w:tplc="4DF29C0C" w:tentative="1">
      <w:start w:val="1"/>
      <w:numFmt w:val="bullet"/>
      <w:lvlText w:val="•"/>
      <w:lvlJc w:val="left"/>
      <w:pPr>
        <w:tabs>
          <w:tab w:val="num" w:pos="5760"/>
        </w:tabs>
        <w:ind w:left="5760" w:hanging="360"/>
      </w:pPr>
      <w:rPr>
        <w:rFonts w:ascii="Times New Roman" w:hAnsi="Times New Roman" w:hint="default"/>
      </w:rPr>
    </w:lvl>
    <w:lvl w:ilvl="8" w:tplc="1160CC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AE53CD"/>
    <w:multiLevelType w:val="hybridMultilevel"/>
    <w:tmpl w:val="6EC289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987F6E"/>
    <w:multiLevelType w:val="hybridMultilevel"/>
    <w:tmpl w:val="8A32367A"/>
    <w:lvl w:ilvl="0" w:tplc="876EF3C4">
      <w:start w:val="1"/>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3E2C07"/>
    <w:multiLevelType w:val="hybridMultilevel"/>
    <w:tmpl w:val="A0BA6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80A4423"/>
    <w:multiLevelType w:val="hybridMultilevel"/>
    <w:tmpl w:val="8C447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A4D18"/>
    <w:multiLevelType w:val="hybridMultilevel"/>
    <w:tmpl w:val="8A32367A"/>
    <w:lvl w:ilvl="0" w:tplc="876EF3C4">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D25D45"/>
    <w:multiLevelType w:val="hybridMultilevel"/>
    <w:tmpl w:val="39D87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82197C"/>
    <w:multiLevelType w:val="hybridMultilevel"/>
    <w:tmpl w:val="A0905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8B2954"/>
    <w:multiLevelType w:val="hybridMultilevel"/>
    <w:tmpl w:val="60C62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60088"/>
    <w:multiLevelType w:val="hybridMultilevel"/>
    <w:tmpl w:val="6656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10639"/>
    <w:multiLevelType w:val="hybridMultilevel"/>
    <w:tmpl w:val="8A32367A"/>
    <w:lvl w:ilvl="0" w:tplc="876EF3C4">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D7542"/>
    <w:multiLevelType w:val="hybridMultilevel"/>
    <w:tmpl w:val="7E38A34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6C2D5A"/>
    <w:multiLevelType w:val="hybridMultilevel"/>
    <w:tmpl w:val="3C38B70C"/>
    <w:lvl w:ilvl="0" w:tplc="39D2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28"/>
  </w:num>
  <w:num w:numId="5">
    <w:abstractNumId w:val="16"/>
  </w:num>
  <w:num w:numId="6">
    <w:abstractNumId w:val="29"/>
  </w:num>
  <w:num w:numId="7">
    <w:abstractNumId w:val="5"/>
  </w:num>
  <w:num w:numId="8">
    <w:abstractNumId w:val="33"/>
  </w:num>
  <w:num w:numId="9">
    <w:abstractNumId w:val="30"/>
  </w:num>
  <w:num w:numId="10">
    <w:abstractNumId w:val="23"/>
  </w:num>
  <w:num w:numId="11">
    <w:abstractNumId w:val="14"/>
  </w:num>
  <w:num w:numId="12">
    <w:abstractNumId w:val="11"/>
  </w:num>
  <w:num w:numId="13">
    <w:abstractNumId w:val="9"/>
  </w:num>
  <w:num w:numId="14">
    <w:abstractNumId w:val="18"/>
  </w:num>
  <w:num w:numId="15">
    <w:abstractNumId w:val="13"/>
  </w:num>
  <w:num w:numId="16">
    <w:abstractNumId w:val="31"/>
  </w:num>
  <w:num w:numId="17">
    <w:abstractNumId w:val="2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0"/>
  </w:num>
  <w:num w:numId="21">
    <w:abstractNumId w:val="6"/>
  </w:num>
  <w:num w:numId="22">
    <w:abstractNumId w:val="24"/>
  </w:num>
  <w:num w:numId="23">
    <w:abstractNumId w:val="1"/>
  </w:num>
  <w:num w:numId="24">
    <w:abstractNumId w:val="4"/>
  </w:num>
  <w:num w:numId="25">
    <w:abstractNumId w:val="26"/>
  </w:num>
  <w:num w:numId="26">
    <w:abstractNumId w:val="3"/>
  </w:num>
  <w:num w:numId="27">
    <w:abstractNumId w:val="19"/>
  </w:num>
  <w:num w:numId="28">
    <w:abstractNumId w:val="21"/>
  </w:num>
  <w:num w:numId="29">
    <w:abstractNumId w:val="12"/>
  </w:num>
  <w:num w:numId="30">
    <w:abstractNumId w:val="15"/>
  </w:num>
  <w:num w:numId="31">
    <w:abstractNumId w:val="32"/>
  </w:num>
  <w:num w:numId="32">
    <w:abstractNumId w:val="27"/>
  </w:num>
  <w:num w:numId="33">
    <w:abstractNumId w:val="2"/>
  </w:num>
  <w:num w:numId="34">
    <w:abstractNumId w:val="34"/>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54"/>
    <w:rsid w:val="00001E66"/>
    <w:rsid w:val="000047D2"/>
    <w:rsid w:val="000122E0"/>
    <w:rsid w:val="00021115"/>
    <w:rsid w:val="00037712"/>
    <w:rsid w:val="00040273"/>
    <w:rsid w:val="000447B0"/>
    <w:rsid w:val="00071695"/>
    <w:rsid w:val="00087B48"/>
    <w:rsid w:val="000F03A8"/>
    <w:rsid w:val="0012526B"/>
    <w:rsid w:val="00162634"/>
    <w:rsid w:val="00165646"/>
    <w:rsid w:val="0017785A"/>
    <w:rsid w:val="00192EBF"/>
    <w:rsid w:val="001F4D0A"/>
    <w:rsid w:val="00202335"/>
    <w:rsid w:val="00212D0C"/>
    <w:rsid w:val="00215F48"/>
    <w:rsid w:val="00233602"/>
    <w:rsid w:val="0023427D"/>
    <w:rsid w:val="00261C5A"/>
    <w:rsid w:val="00281D0B"/>
    <w:rsid w:val="00283833"/>
    <w:rsid w:val="002A3335"/>
    <w:rsid w:val="002E563E"/>
    <w:rsid w:val="00302B3D"/>
    <w:rsid w:val="00314CCE"/>
    <w:rsid w:val="00335FB5"/>
    <w:rsid w:val="00337E5E"/>
    <w:rsid w:val="00343A24"/>
    <w:rsid w:val="003466BC"/>
    <w:rsid w:val="00366E16"/>
    <w:rsid w:val="003676BC"/>
    <w:rsid w:val="00377A97"/>
    <w:rsid w:val="00394DC7"/>
    <w:rsid w:val="003D05B7"/>
    <w:rsid w:val="003D08E7"/>
    <w:rsid w:val="003E4974"/>
    <w:rsid w:val="003F38EE"/>
    <w:rsid w:val="004110F5"/>
    <w:rsid w:val="00444A4D"/>
    <w:rsid w:val="00455BB2"/>
    <w:rsid w:val="00474ED7"/>
    <w:rsid w:val="0047600A"/>
    <w:rsid w:val="00486C9F"/>
    <w:rsid w:val="0049684B"/>
    <w:rsid w:val="004A179D"/>
    <w:rsid w:val="004B3325"/>
    <w:rsid w:val="004D5DF7"/>
    <w:rsid w:val="004E7560"/>
    <w:rsid w:val="00507204"/>
    <w:rsid w:val="0051532A"/>
    <w:rsid w:val="00547EEE"/>
    <w:rsid w:val="00571A66"/>
    <w:rsid w:val="00581F85"/>
    <w:rsid w:val="005B3829"/>
    <w:rsid w:val="005C20E0"/>
    <w:rsid w:val="005E2B47"/>
    <w:rsid w:val="005E2BEE"/>
    <w:rsid w:val="005E60B1"/>
    <w:rsid w:val="006016D1"/>
    <w:rsid w:val="006043DA"/>
    <w:rsid w:val="00623151"/>
    <w:rsid w:val="00626395"/>
    <w:rsid w:val="006401BC"/>
    <w:rsid w:val="00640B47"/>
    <w:rsid w:val="00662CF0"/>
    <w:rsid w:val="00676E98"/>
    <w:rsid w:val="0067783E"/>
    <w:rsid w:val="006A1A81"/>
    <w:rsid w:val="006D540E"/>
    <w:rsid w:val="00704406"/>
    <w:rsid w:val="00710F1A"/>
    <w:rsid w:val="00753DE3"/>
    <w:rsid w:val="00764B3F"/>
    <w:rsid w:val="007809CC"/>
    <w:rsid w:val="007C211C"/>
    <w:rsid w:val="00823125"/>
    <w:rsid w:val="00865AD2"/>
    <w:rsid w:val="008666E4"/>
    <w:rsid w:val="0087306B"/>
    <w:rsid w:val="00896AD4"/>
    <w:rsid w:val="008B5AC6"/>
    <w:rsid w:val="008C5485"/>
    <w:rsid w:val="008C5F4A"/>
    <w:rsid w:val="00905BFC"/>
    <w:rsid w:val="0092632A"/>
    <w:rsid w:val="00935351"/>
    <w:rsid w:val="009711FC"/>
    <w:rsid w:val="00973C68"/>
    <w:rsid w:val="009962E1"/>
    <w:rsid w:val="00997752"/>
    <w:rsid w:val="009A25D4"/>
    <w:rsid w:val="009B2A9B"/>
    <w:rsid w:val="009D0379"/>
    <w:rsid w:val="009D3E10"/>
    <w:rsid w:val="009E30D8"/>
    <w:rsid w:val="009F4A71"/>
    <w:rsid w:val="00A06B0C"/>
    <w:rsid w:val="00A45104"/>
    <w:rsid w:val="00A67AC8"/>
    <w:rsid w:val="00AF14C4"/>
    <w:rsid w:val="00AF7D07"/>
    <w:rsid w:val="00B43C1F"/>
    <w:rsid w:val="00B63EB7"/>
    <w:rsid w:val="00B66A4E"/>
    <w:rsid w:val="00B948AF"/>
    <w:rsid w:val="00BE067B"/>
    <w:rsid w:val="00BE2E29"/>
    <w:rsid w:val="00C26526"/>
    <w:rsid w:val="00C524C7"/>
    <w:rsid w:val="00C63A3D"/>
    <w:rsid w:val="00C82964"/>
    <w:rsid w:val="00C87F99"/>
    <w:rsid w:val="00C90C5F"/>
    <w:rsid w:val="00CA2E40"/>
    <w:rsid w:val="00CB17A5"/>
    <w:rsid w:val="00CC4838"/>
    <w:rsid w:val="00CE06E4"/>
    <w:rsid w:val="00CE3717"/>
    <w:rsid w:val="00CF1B42"/>
    <w:rsid w:val="00D029EB"/>
    <w:rsid w:val="00D0308A"/>
    <w:rsid w:val="00D364CE"/>
    <w:rsid w:val="00D46162"/>
    <w:rsid w:val="00D74810"/>
    <w:rsid w:val="00D82C1C"/>
    <w:rsid w:val="00DA437E"/>
    <w:rsid w:val="00DC4754"/>
    <w:rsid w:val="00DF2C77"/>
    <w:rsid w:val="00E20C02"/>
    <w:rsid w:val="00E56732"/>
    <w:rsid w:val="00E71E41"/>
    <w:rsid w:val="00E802F6"/>
    <w:rsid w:val="00E85F1E"/>
    <w:rsid w:val="00EC0A6F"/>
    <w:rsid w:val="00EC621E"/>
    <w:rsid w:val="00EF2BFC"/>
    <w:rsid w:val="00F202A2"/>
    <w:rsid w:val="00F36205"/>
    <w:rsid w:val="00F36CBF"/>
    <w:rsid w:val="00FA6345"/>
    <w:rsid w:val="00FB2FF1"/>
    <w:rsid w:val="00FB43B5"/>
    <w:rsid w:val="00FC3297"/>
    <w:rsid w:val="00FC7AF5"/>
    <w:rsid w:val="00FE2C8E"/>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FBDA"/>
  <w15:chartTrackingRefBased/>
  <w15:docId w15:val="{AEC2741D-8C2F-4CA4-96C7-F1C3DA8A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7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7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754"/>
    <w:rPr>
      <w:b/>
      <w:bCs/>
    </w:rPr>
  </w:style>
  <w:style w:type="character" w:styleId="Hyperlink">
    <w:name w:val="Hyperlink"/>
    <w:basedOn w:val="DefaultParagraphFont"/>
    <w:uiPriority w:val="99"/>
    <w:unhideWhenUsed/>
    <w:rsid w:val="00DC4754"/>
    <w:rPr>
      <w:color w:val="0000FF"/>
      <w:u w:val="single"/>
    </w:rPr>
  </w:style>
  <w:style w:type="paragraph" w:styleId="ListParagraph">
    <w:name w:val="List Paragraph"/>
    <w:aliases w:val="b1,Number_1,Medium Grid 1 - Accent 21,List Paragraph1,lp1,lp11,List Paragraph11,Bullet 1,Use Case List Paragraph,Bulletted,FooterText,numbered,Paragraphe de liste1,Bulletr List Paragraph,列出段落,列出段落1,Bullet Number,Table Number Paragraph"/>
    <w:basedOn w:val="Normal"/>
    <w:link w:val="ListParagraphChar"/>
    <w:uiPriority w:val="34"/>
    <w:qFormat/>
    <w:rsid w:val="00DC4754"/>
    <w:pPr>
      <w:ind w:left="720"/>
      <w:contextualSpacing/>
    </w:pPr>
  </w:style>
  <w:style w:type="character" w:customStyle="1" w:styleId="UnresolvedMention1">
    <w:name w:val="Unresolved Mention1"/>
    <w:basedOn w:val="DefaultParagraphFont"/>
    <w:uiPriority w:val="99"/>
    <w:semiHidden/>
    <w:unhideWhenUsed/>
    <w:rsid w:val="008666E4"/>
    <w:rPr>
      <w:color w:val="605E5C"/>
      <w:shd w:val="clear" w:color="auto" w:fill="E1DFDD"/>
    </w:rPr>
  </w:style>
  <w:style w:type="paragraph" w:styleId="NoSpacing">
    <w:name w:val="No Spacing"/>
    <w:uiPriority w:val="1"/>
    <w:qFormat/>
    <w:rsid w:val="00640B47"/>
    <w:pPr>
      <w:spacing w:after="0" w:line="240" w:lineRule="auto"/>
    </w:pPr>
  </w:style>
  <w:style w:type="character" w:customStyle="1" w:styleId="mark9yg69kbk1">
    <w:name w:val="mark9yg69kbk1"/>
    <w:basedOn w:val="DefaultParagraphFont"/>
    <w:rsid w:val="000047D2"/>
  </w:style>
  <w:style w:type="character" w:styleId="CommentReference">
    <w:name w:val="annotation reference"/>
    <w:basedOn w:val="DefaultParagraphFont"/>
    <w:uiPriority w:val="99"/>
    <w:semiHidden/>
    <w:unhideWhenUsed/>
    <w:rsid w:val="000047D2"/>
    <w:rPr>
      <w:sz w:val="16"/>
      <w:szCs w:val="16"/>
    </w:rPr>
  </w:style>
  <w:style w:type="paragraph" w:styleId="CommentText">
    <w:name w:val="annotation text"/>
    <w:basedOn w:val="Normal"/>
    <w:link w:val="CommentTextChar"/>
    <w:uiPriority w:val="99"/>
    <w:unhideWhenUsed/>
    <w:rsid w:val="000047D2"/>
    <w:pPr>
      <w:spacing w:line="240" w:lineRule="auto"/>
    </w:pPr>
    <w:rPr>
      <w:sz w:val="20"/>
      <w:szCs w:val="20"/>
    </w:rPr>
  </w:style>
  <w:style w:type="character" w:customStyle="1" w:styleId="CommentTextChar">
    <w:name w:val="Comment Text Char"/>
    <w:basedOn w:val="DefaultParagraphFont"/>
    <w:link w:val="CommentText"/>
    <w:uiPriority w:val="99"/>
    <w:rsid w:val="000047D2"/>
    <w:rPr>
      <w:sz w:val="20"/>
      <w:szCs w:val="20"/>
    </w:rPr>
  </w:style>
  <w:style w:type="paragraph" w:styleId="CommentSubject">
    <w:name w:val="annotation subject"/>
    <w:basedOn w:val="CommentText"/>
    <w:next w:val="CommentText"/>
    <w:link w:val="CommentSubjectChar"/>
    <w:uiPriority w:val="99"/>
    <w:semiHidden/>
    <w:unhideWhenUsed/>
    <w:rsid w:val="000047D2"/>
    <w:rPr>
      <w:b/>
      <w:bCs/>
    </w:rPr>
  </w:style>
  <w:style w:type="character" w:customStyle="1" w:styleId="CommentSubjectChar">
    <w:name w:val="Comment Subject Char"/>
    <w:basedOn w:val="CommentTextChar"/>
    <w:link w:val="CommentSubject"/>
    <w:uiPriority w:val="99"/>
    <w:semiHidden/>
    <w:rsid w:val="000047D2"/>
    <w:rPr>
      <w:b/>
      <w:bCs/>
      <w:sz w:val="20"/>
      <w:szCs w:val="20"/>
    </w:rPr>
  </w:style>
  <w:style w:type="paragraph" w:styleId="BalloonText">
    <w:name w:val="Balloon Text"/>
    <w:basedOn w:val="Normal"/>
    <w:link w:val="BalloonTextChar"/>
    <w:uiPriority w:val="99"/>
    <w:semiHidden/>
    <w:unhideWhenUsed/>
    <w:rsid w:val="0000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D2"/>
    <w:rPr>
      <w:rFonts w:ascii="Segoe UI" w:hAnsi="Segoe UI" w:cs="Segoe UI"/>
      <w:sz w:val="18"/>
      <w:szCs w:val="18"/>
    </w:rPr>
  </w:style>
  <w:style w:type="character" w:customStyle="1" w:styleId="ListParagraphChar">
    <w:name w:val="List Paragraph Char"/>
    <w:aliases w:val="b1 Char,Number_1 Char,Medium Grid 1 - Accent 21 Char,List Paragraph1 Char,lp1 Char,lp11 Char,List Paragraph11 Char,Bullet 1 Char,Use Case List Paragraph Char,Bulletted Char,FooterText Char,numbered Char,Paragraphe de liste1 Char"/>
    <w:link w:val="ListParagraph"/>
    <w:uiPriority w:val="34"/>
    <w:qFormat/>
    <w:locked/>
    <w:rsid w:val="007C211C"/>
  </w:style>
  <w:style w:type="character" w:customStyle="1" w:styleId="UnresolvedMention2">
    <w:name w:val="Unresolved Mention2"/>
    <w:basedOn w:val="DefaultParagraphFont"/>
    <w:uiPriority w:val="99"/>
    <w:semiHidden/>
    <w:unhideWhenUsed/>
    <w:rsid w:val="00865AD2"/>
    <w:rPr>
      <w:color w:val="605E5C"/>
      <w:shd w:val="clear" w:color="auto" w:fill="E1DFDD"/>
    </w:rPr>
  </w:style>
  <w:style w:type="character" w:customStyle="1" w:styleId="markq0fefec38">
    <w:name w:val="markq0fefec38"/>
    <w:basedOn w:val="DefaultParagraphFont"/>
    <w:rsid w:val="00EC621E"/>
  </w:style>
  <w:style w:type="character" w:customStyle="1" w:styleId="UnresolvedMention3">
    <w:name w:val="Unresolved Mention3"/>
    <w:basedOn w:val="DefaultParagraphFont"/>
    <w:uiPriority w:val="99"/>
    <w:semiHidden/>
    <w:unhideWhenUsed/>
    <w:rsid w:val="00710F1A"/>
    <w:rPr>
      <w:color w:val="605E5C"/>
      <w:shd w:val="clear" w:color="auto" w:fill="E1DFDD"/>
    </w:rPr>
  </w:style>
  <w:style w:type="character" w:styleId="PageNumber">
    <w:name w:val="page number"/>
    <w:basedOn w:val="DefaultParagraphFont"/>
    <w:rsid w:val="00E5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13502">
      <w:bodyDiv w:val="1"/>
      <w:marLeft w:val="0"/>
      <w:marRight w:val="0"/>
      <w:marTop w:val="0"/>
      <w:marBottom w:val="0"/>
      <w:divBdr>
        <w:top w:val="none" w:sz="0" w:space="0" w:color="auto"/>
        <w:left w:val="none" w:sz="0" w:space="0" w:color="auto"/>
        <w:bottom w:val="none" w:sz="0" w:space="0" w:color="auto"/>
        <w:right w:val="none" w:sz="0" w:space="0" w:color="auto"/>
      </w:divBdr>
    </w:div>
    <w:div w:id="808402438">
      <w:bodyDiv w:val="1"/>
      <w:marLeft w:val="0"/>
      <w:marRight w:val="0"/>
      <w:marTop w:val="0"/>
      <w:marBottom w:val="0"/>
      <w:divBdr>
        <w:top w:val="none" w:sz="0" w:space="0" w:color="auto"/>
        <w:left w:val="none" w:sz="0" w:space="0" w:color="auto"/>
        <w:bottom w:val="none" w:sz="0" w:space="0" w:color="auto"/>
        <w:right w:val="none" w:sz="0" w:space="0" w:color="auto"/>
      </w:divBdr>
    </w:div>
    <w:div w:id="851336566">
      <w:bodyDiv w:val="1"/>
      <w:marLeft w:val="0"/>
      <w:marRight w:val="0"/>
      <w:marTop w:val="0"/>
      <w:marBottom w:val="0"/>
      <w:divBdr>
        <w:top w:val="none" w:sz="0" w:space="0" w:color="auto"/>
        <w:left w:val="none" w:sz="0" w:space="0" w:color="auto"/>
        <w:bottom w:val="none" w:sz="0" w:space="0" w:color="auto"/>
        <w:right w:val="none" w:sz="0" w:space="0" w:color="auto"/>
      </w:divBdr>
      <w:divsChild>
        <w:div w:id="1274827246">
          <w:marLeft w:val="0"/>
          <w:marRight w:val="0"/>
          <w:marTop w:val="0"/>
          <w:marBottom w:val="0"/>
          <w:divBdr>
            <w:top w:val="none" w:sz="0" w:space="0" w:color="auto"/>
            <w:left w:val="none" w:sz="0" w:space="0" w:color="auto"/>
            <w:bottom w:val="none" w:sz="0" w:space="0" w:color="auto"/>
            <w:right w:val="none" w:sz="0" w:space="0" w:color="auto"/>
          </w:divBdr>
          <w:divsChild>
            <w:div w:id="20569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9125">
      <w:bodyDiv w:val="1"/>
      <w:marLeft w:val="0"/>
      <w:marRight w:val="0"/>
      <w:marTop w:val="0"/>
      <w:marBottom w:val="0"/>
      <w:divBdr>
        <w:top w:val="none" w:sz="0" w:space="0" w:color="auto"/>
        <w:left w:val="none" w:sz="0" w:space="0" w:color="auto"/>
        <w:bottom w:val="none" w:sz="0" w:space="0" w:color="auto"/>
        <w:right w:val="none" w:sz="0" w:space="0" w:color="auto"/>
      </w:divBdr>
      <w:divsChild>
        <w:div w:id="15084680">
          <w:marLeft w:val="547"/>
          <w:marRight w:val="0"/>
          <w:marTop w:val="0"/>
          <w:marBottom w:val="0"/>
          <w:divBdr>
            <w:top w:val="none" w:sz="0" w:space="0" w:color="auto"/>
            <w:left w:val="none" w:sz="0" w:space="0" w:color="auto"/>
            <w:bottom w:val="none" w:sz="0" w:space="0" w:color="auto"/>
            <w:right w:val="none" w:sz="0" w:space="0" w:color="auto"/>
          </w:divBdr>
        </w:div>
      </w:divsChild>
    </w:div>
    <w:div w:id="18917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ontact@firstbanknigeria.com" TargetMode="External"/><Relationship Id="rId3" Type="http://schemas.openxmlformats.org/officeDocument/2006/relationships/styles" Target="styles.xml"/><Relationship Id="rId7" Type="http://schemas.openxmlformats.org/officeDocument/2006/relationships/hyperlink" Target="mailto:firstcontact@firstbankniger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rstbanknigeri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MLData TextToDisplay="RightsWATCHMark">5|FBN-DATACLASS-INTERNAL|{00000000-0000-0000-0000-000000000000}</XMLData>
</file>

<file path=customXml/itemProps1.xml><?xml version="1.0" encoding="utf-8"?>
<ds:datastoreItem xmlns:ds="http://schemas.openxmlformats.org/officeDocument/2006/customXml" ds:itemID="{D6A4830B-3DBD-64E1-3CA2-027BB32F9A9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Paul-Aniemu</dc:creator>
  <cp:keywords/>
  <dc:description/>
  <cp:lastModifiedBy>ABIMBOLA FUNMILAYO OLAITAN</cp:lastModifiedBy>
  <cp:revision>2</cp:revision>
  <dcterms:created xsi:type="dcterms:W3CDTF">2021-03-12T09:42:00Z</dcterms:created>
  <dcterms:modified xsi:type="dcterms:W3CDTF">2021-03-12T09:42:00Z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5|FBN-DATACLASS-INTERNAL|{00000000-0000-0000-0000-000000000000}</vt:lpwstr>
  </property>
</Properties>
</file>